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E45" w:rsidRDefault="00A76251">
      <w:pPr>
        <w:pStyle w:val="Style1"/>
        <w:widowControl/>
        <w:spacing w:before="62"/>
        <w:ind w:left="331"/>
        <w:rPr>
          <w:rStyle w:val="FontStyle11"/>
        </w:rPr>
      </w:pPr>
      <w:r>
        <w:rPr>
          <w:rStyle w:val="FontStyle11"/>
        </w:rPr>
        <w:t>Історичний марафон «Шляхами Великих географічних відкриттів».</w:t>
      </w:r>
    </w:p>
    <w:p w:rsidR="00526E45" w:rsidRDefault="00A76251">
      <w:pPr>
        <w:pStyle w:val="Style2"/>
        <w:widowControl/>
        <w:spacing w:before="19" w:line="408" w:lineRule="exact"/>
        <w:rPr>
          <w:rStyle w:val="FontStyle13"/>
        </w:rPr>
      </w:pPr>
      <w:r>
        <w:rPr>
          <w:rStyle w:val="FontStyle12"/>
        </w:rPr>
        <w:t xml:space="preserve">Мета: </w:t>
      </w:r>
      <w:r>
        <w:rPr>
          <w:rStyle w:val="FontStyle13"/>
        </w:rPr>
        <w:t xml:space="preserve">перевірній та узагальнити в ігровій формі знання, отримані учнями з теми; розвивати вміння логічно мислити та творчо переосмислювати матеріал, аналізуючи вивчені факти; використати </w:t>
      </w:r>
      <w:proofErr w:type="spellStart"/>
      <w:r>
        <w:rPr>
          <w:rStyle w:val="FontStyle13"/>
        </w:rPr>
        <w:t>міжпредметні</w:t>
      </w:r>
      <w:proofErr w:type="spellEnd"/>
      <w:r>
        <w:rPr>
          <w:rStyle w:val="FontStyle13"/>
        </w:rPr>
        <w:t xml:space="preserve"> зв'язки з географією, біологією, образотворчим мистецтвом; спонукати до критичного мислення з метою пошуку найбільш повної і точної відповіді на поставлене питання; розвивати пізнавальну активність; вдосконалювати комунікативні можливості і творчі здібності дітей.</w:t>
      </w:r>
    </w:p>
    <w:p w:rsidR="00526E45" w:rsidRDefault="00A76251">
      <w:pPr>
        <w:pStyle w:val="Style2"/>
        <w:widowControl/>
        <w:spacing w:line="432" w:lineRule="exact"/>
        <w:ind w:firstLine="538"/>
        <w:rPr>
          <w:rStyle w:val="FontStyle13"/>
        </w:rPr>
      </w:pPr>
      <w:r>
        <w:rPr>
          <w:rStyle w:val="FontStyle12"/>
        </w:rPr>
        <w:t xml:space="preserve">Обладнання: </w:t>
      </w:r>
      <w:r>
        <w:rPr>
          <w:rStyle w:val="FontStyle13"/>
        </w:rPr>
        <w:t>прапорці, шкільний ручний дзвінок (підвішений до хімічного штатива), конверти, плакати, атласи, паперові фантики, дзиґа, «гармати часу».</w:t>
      </w:r>
    </w:p>
    <w:p w:rsidR="00526E45" w:rsidRDefault="00A76251">
      <w:pPr>
        <w:pStyle w:val="Style3"/>
        <w:widowControl/>
        <w:spacing w:line="413" w:lineRule="exact"/>
        <w:ind w:left="547"/>
        <w:rPr>
          <w:rStyle w:val="FontStyle12"/>
        </w:rPr>
      </w:pPr>
      <w:r>
        <w:rPr>
          <w:rStyle w:val="FontStyle12"/>
        </w:rPr>
        <w:t>Хід історичного марафону.</w:t>
      </w:r>
    </w:p>
    <w:p w:rsidR="00526E45" w:rsidRDefault="00A76251">
      <w:pPr>
        <w:pStyle w:val="Style2"/>
        <w:widowControl/>
        <w:spacing w:line="413" w:lineRule="exact"/>
        <w:ind w:firstLine="0"/>
        <w:jc w:val="left"/>
        <w:rPr>
          <w:rStyle w:val="FontStyle13"/>
        </w:rPr>
      </w:pPr>
      <w:r>
        <w:rPr>
          <w:rStyle w:val="FontStyle13"/>
        </w:rPr>
        <w:t>Вчитель ознайомлює учнів та гостей історичного марафону з правилами гри, на яку учні заздалегідь приготували обладнання. Вчитель ознайомлює з членами журі.</w:t>
      </w:r>
    </w:p>
    <w:p w:rsidR="00526E45" w:rsidRDefault="00A76251">
      <w:pPr>
        <w:pStyle w:val="Style2"/>
        <w:widowControl/>
        <w:spacing w:before="10" w:line="413" w:lineRule="exact"/>
        <w:ind w:firstLine="533"/>
        <w:rPr>
          <w:rStyle w:val="FontStyle13"/>
        </w:rPr>
      </w:pPr>
      <w:r>
        <w:rPr>
          <w:rStyle w:val="FontStyle13"/>
        </w:rPr>
        <w:t xml:space="preserve">Історичний марафон дозволяє за допомогою різноманітних засобів побувати на тому чи іншому місці історичних подій, вжитися в конкретну епоху Кожна команда </w:t>
      </w:r>
      <w:r>
        <w:rPr>
          <w:rStyle w:val="FontStyle13"/>
          <w:vertAlign w:val="superscript"/>
        </w:rPr>
        <w:t>,о</w:t>
      </w:r>
      <w:r>
        <w:rPr>
          <w:rStyle w:val="FontStyle13"/>
        </w:rPr>
        <w:t xml:space="preserve">" : те! і </w:t>
      </w:r>
      <w:r>
        <w:rPr>
          <w:rStyle w:val="FontStyle13"/>
          <w:spacing w:val="-10"/>
        </w:rPr>
        <w:t xml:space="preserve">.ті </w:t>
      </w:r>
      <w:r>
        <w:rPr>
          <w:rStyle w:val="FontStyle13"/>
        </w:rPr>
        <w:t>приготувала свій девіз:</w:t>
      </w:r>
    </w:p>
    <w:p w:rsidR="00526E45" w:rsidRDefault="00A76251" w:rsidP="00A76251">
      <w:pPr>
        <w:pStyle w:val="Style5"/>
        <w:widowControl/>
        <w:numPr>
          <w:ilvl w:val="0"/>
          <w:numId w:val="1"/>
        </w:numPr>
        <w:tabs>
          <w:tab w:val="left" w:pos="739"/>
        </w:tabs>
        <w:spacing w:before="10" w:line="413" w:lineRule="exact"/>
        <w:ind w:left="384" w:firstLine="0"/>
        <w:rPr>
          <w:rStyle w:val="FontStyle13"/>
        </w:rPr>
      </w:pPr>
      <w:r>
        <w:rPr>
          <w:rStyle w:val="FontStyle13"/>
        </w:rPr>
        <w:t xml:space="preserve">«Тринідад» - подорож Ф. Магеллана на чолі з капітаном </w:t>
      </w:r>
      <w:r w:rsidR="002B2570" w:rsidRPr="002B2570">
        <w:rPr>
          <w:rStyle w:val="FontStyle13"/>
          <w:lang w:val="ru-RU"/>
        </w:rPr>
        <w:t>.</w:t>
      </w:r>
    </w:p>
    <w:p w:rsidR="00526E45" w:rsidRDefault="00A76251" w:rsidP="00A76251">
      <w:pPr>
        <w:pStyle w:val="Style5"/>
        <w:widowControl/>
        <w:numPr>
          <w:ilvl w:val="0"/>
          <w:numId w:val="1"/>
        </w:numPr>
        <w:tabs>
          <w:tab w:val="left" w:pos="739"/>
        </w:tabs>
        <w:spacing w:before="5" w:line="413" w:lineRule="exact"/>
        <w:ind w:left="739"/>
        <w:rPr>
          <w:rStyle w:val="FontStyle13"/>
        </w:rPr>
      </w:pPr>
      <w:r>
        <w:rPr>
          <w:rStyle w:val="FontStyle13"/>
        </w:rPr>
        <w:t>«</w:t>
      </w:r>
      <w:proofErr w:type="spellStart"/>
      <w:r>
        <w:rPr>
          <w:rStyle w:val="FontStyle13"/>
        </w:rPr>
        <w:t>Санга</w:t>
      </w:r>
      <w:proofErr w:type="spellEnd"/>
      <w:r>
        <w:rPr>
          <w:rStyle w:val="FontStyle13"/>
        </w:rPr>
        <w:t xml:space="preserve"> - Марія» - подорож Христофора Колумба на чолі з капітаном </w:t>
      </w:r>
      <w:r w:rsidR="002B2570" w:rsidRPr="002B2570">
        <w:rPr>
          <w:rStyle w:val="FontStyle13"/>
          <w:lang w:val="ru-RU"/>
        </w:rPr>
        <w:t>.</w:t>
      </w:r>
    </w:p>
    <w:p w:rsidR="00526E45" w:rsidRDefault="00A76251" w:rsidP="00A76251">
      <w:pPr>
        <w:pStyle w:val="Style5"/>
        <w:widowControl/>
        <w:numPr>
          <w:ilvl w:val="0"/>
          <w:numId w:val="1"/>
        </w:numPr>
        <w:tabs>
          <w:tab w:val="left" w:pos="739"/>
        </w:tabs>
        <w:spacing w:before="14" w:line="413" w:lineRule="exact"/>
        <w:ind w:left="739"/>
        <w:rPr>
          <w:rStyle w:val="FontStyle13"/>
        </w:rPr>
      </w:pPr>
      <w:r>
        <w:rPr>
          <w:rStyle w:val="FontStyle13"/>
        </w:rPr>
        <w:t xml:space="preserve">«Сан - </w:t>
      </w:r>
      <w:proofErr w:type="spellStart"/>
      <w:r>
        <w:rPr>
          <w:rStyle w:val="FontStyle13"/>
        </w:rPr>
        <w:t>Габріел</w:t>
      </w:r>
      <w:proofErr w:type="spellEnd"/>
      <w:r>
        <w:rPr>
          <w:rStyle w:val="FontStyle13"/>
        </w:rPr>
        <w:t xml:space="preserve">» - подорож </w:t>
      </w:r>
      <w:proofErr w:type="spellStart"/>
      <w:r>
        <w:rPr>
          <w:rStyle w:val="FontStyle13"/>
        </w:rPr>
        <w:t>Васко</w:t>
      </w:r>
      <w:proofErr w:type="spellEnd"/>
      <w:r>
        <w:rPr>
          <w:rStyle w:val="FontStyle13"/>
        </w:rPr>
        <w:t xml:space="preserve"> </w:t>
      </w:r>
      <w:proofErr w:type="spellStart"/>
      <w:r>
        <w:rPr>
          <w:rStyle w:val="FontStyle13"/>
          <w:spacing w:val="-10"/>
        </w:rPr>
        <w:t>да</w:t>
      </w:r>
      <w:proofErr w:type="spellEnd"/>
      <w:r>
        <w:rPr>
          <w:rStyle w:val="FontStyle13"/>
        </w:rPr>
        <w:t xml:space="preserve"> Гами на чолі з капітаном </w:t>
      </w:r>
      <w:r w:rsidR="002B2570" w:rsidRPr="002B2570">
        <w:rPr>
          <w:rStyle w:val="FontStyle13"/>
          <w:lang w:val="ru-RU"/>
        </w:rPr>
        <w:t>.</w:t>
      </w:r>
    </w:p>
    <w:p w:rsidR="00526E45" w:rsidRDefault="00A76251">
      <w:pPr>
        <w:pStyle w:val="Style2"/>
        <w:widowControl/>
        <w:spacing w:line="413" w:lineRule="exact"/>
        <w:ind w:firstLine="528"/>
        <w:rPr>
          <w:rStyle w:val="FontStyle13"/>
        </w:rPr>
      </w:pPr>
      <w:r>
        <w:rPr>
          <w:rStyle w:val="FontStyle13"/>
        </w:rPr>
        <w:t>Марафон розпочинається пострілом «гармати часу». Постріл символізує удар гонгу. Після пострілу ведучий обережно висипає з гармати один з трьох зарядів-фантиків і доручає капітану «</w:t>
      </w:r>
      <w:proofErr w:type="spellStart"/>
      <w:r>
        <w:rPr>
          <w:rStyle w:val="FontStyle13"/>
        </w:rPr>
        <w:t>Санта</w:t>
      </w:r>
      <w:proofErr w:type="spellEnd"/>
      <w:r>
        <w:rPr>
          <w:rStyle w:val="FontStyle13"/>
        </w:rPr>
        <w:t xml:space="preserve"> - Марії» розірвати нитку та прочитати маршрут подорожі і час, написані на гарматному заряді. Потім звучить другий постріл, а за ним і третій постріли, після чого вони виконують своє завдання.</w:t>
      </w:r>
    </w:p>
    <w:p w:rsidR="00526E45" w:rsidRDefault="00A76251">
      <w:pPr>
        <w:pStyle w:val="Style6"/>
        <w:widowControl/>
        <w:spacing w:before="149"/>
        <w:rPr>
          <w:rStyle w:val="FontStyle11"/>
        </w:rPr>
      </w:pPr>
      <w:r>
        <w:rPr>
          <w:rStyle w:val="FontStyle11"/>
        </w:rPr>
        <w:t>Перший конкурс. Картографічна мозаїка «Зібрати карту».</w:t>
      </w:r>
    </w:p>
    <w:p w:rsidR="00A76251" w:rsidRDefault="00A76251">
      <w:pPr>
        <w:pStyle w:val="Style7"/>
        <w:widowControl/>
        <w:spacing w:before="48" w:line="403" w:lineRule="exact"/>
        <w:rPr>
          <w:rStyle w:val="FontStyle13"/>
        </w:rPr>
      </w:pPr>
      <w:r>
        <w:rPr>
          <w:rStyle w:val="FontStyle13"/>
        </w:rPr>
        <w:t>Кожна із команд розповідають історичну довідку свого маршруту. Беруть участь пари учасників гри від кожної команди. Ведучий вручає кожній парі конверт. У кожному з конвертів однакова контурна карта «Великі географічні відкриття», попередньо розрізана на вісім частин. Пари учасників гри повинні зібрати карту за ЗО секунд. Команда — переможець отримує 2 бали.</w:t>
      </w:r>
    </w:p>
    <w:p w:rsidR="00A76251" w:rsidRDefault="00A76251" w:rsidP="00A76251">
      <w:pPr>
        <w:pStyle w:val="Style5"/>
        <w:widowControl/>
        <w:spacing w:before="62" w:line="422" w:lineRule="exact"/>
        <w:rPr>
          <w:rStyle w:val="FontStyle16"/>
        </w:rPr>
      </w:pPr>
      <w:r>
        <w:rPr>
          <w:rStyle w:val="FontStyle16"/>
        </w:rPr>
        <w:t>Другий конкурс. Американське рондо.</w:t>
      </w:r>
    </w:p>
    <w:p w:rsidR="00A76251" w:rsidRDefault="00A76251" w:rsidP="00A76251">
      <w:pPr>
        <w:pStyle w:val="Style4"/>
        <w:widowControl/>
        <w:spacing w:line="422" w:lineRule="exact"/>
        <w:rPr>
          <w:rStyle w:val="FontStyle14"/>
        </w:rPr>
      </w:pPr>
      <w:r>
        <w:rPr>
          <w:rStyle w:val="FontStyle14"/>
        </w:rPr>
        <w:t>Відповісти на питання суперників.</w:t>
      </w:r>
    </w:p>
    <w:p w:rsidR="00A76251" w:rsidRDefault="00A76251" w:rsidP="00A76251">
      <w:pPr>
        <w:pStyle w:val="Style4"/>
        <w:widowControl/>
        <w:spacing w:line="422" w:lineRule="exact"/>
        <w:rPr>
          <w:rStyle w:val="FontStyle14"/>
        </w:rPr>
      </w:pPr>
      <w:r>
        <w:rPr>
          <w:rStyle w:val="FontStyle14"/>
        </w:rPr>
        <w:t>Постановку питань та правильність відповідей оцінює журі за двобальною шкалою.</w:t>
      </w:r>
    </w:p>
    <w:p w:rsidR="00A76251" w:rsidRDefault="00A76251" w:rsidP="00A76251">
      <w:pPr>
        <w:pStyle w:val="Style5"/>
        <w:widowControl/>
        <w:spacing w:before="149"/>
        <w:rPr>
          <w:rStyle w:val="FontStyle16"/>
        </w:rPr>
      </w:pPr>
      <w:r>
        <w:rPr>
          <w:rStyle w:val="FontStyle16"/>
        </w:rPr>
        <w:t>Третій конкурс. Вікторина - лотерея «Що? Де? Коли?»</w:t>
      </w:r>
    </w:p>
    <w:p w:rsidR="00A76251" w:rsidRDefault="00A76251" w:rsidP="00A76251">
      <w:pPr>
        <w:pStyle w:val="Style3"/>
        <w:widowControl/>
        <w:spacing w:before="48"/>
        <w:jc w:val="right"/>
        <w:rPr>
          <w:rStyle w:val="FontStyle14"/>
        </w:rPr>
      </w:pPr>
      <w:r>
        <w:rPr>
          <w:rStyle w:val="FontStyle14"/>
        </w:rPr>
        <w:t>Проводиться у формі усних відповідей на лотерейні фантики - питання. Фантики.</w:t>
      </w:r>
    </w:p>
    <w:p w:rsidR="002B2570" w:rsidRDefault="00A76251" w:rsidP="00A76251">
      <w:pPr>
        <w:pStyle w:val="Style4"/>
        <w:widowControl/>
        <w:spacing w:before="43" w:line="408" w:lineRule="exact"/>
        <w:rPr>
          <w:rStyle w:val="FontStyle14"/>
          <w:lang w:val="en-US"/>
        </w:rPr>
      </w:pPr>
      <w:r>
        <w:rPr>
          <w:rStyle w:val="FontStyle14"/>
        </w:rPr>
        <w:t>згорнуті в цидулку, знаходяться всередині маленької сувенірної діжки. Представники кожної з команд по черзі виймають їх та відповідають на запитання. Якщо якась команда не може відповісти, то право відповіді отримують інші команди. За кожну правильну відповідь - 1 бал.</w:t>
      </w:r>
    </w:p>
    <w:p w:rsidR="00A76251" w:rsidRDefault="002B2570" w:rsidP="00A76251">
      <w:pPr>
        <w:pStyle w:val="Style4"/>
        <w:widowControl/>
        <w:spacing w:before="43" w:line="408" w:lineRule="exact"/>
        <w:rPr>
          <w:rStyle w:val="FontStyle15"/>
        </w:rPr>
      </w:pPr>
      <w:r>
        <w:rPr>
          <w:rStyle w:val="FontStyle14"/>
        </w:rPr>
        <w:t>П</w:t>
      </w:r>
      <w:r w:rsidR="00A76251">
        <w:rPr>
          <w:rStyle w:val="FontStyle15"/>
        </w:rPr>
        <w:t>итання вікторини:</w:t>
      </w:r>
    </w:p>
    <w:p w:rsidR="00A76251" w:rsidRDefault="00A76251" w:rsidP="00A76251">
      <w:pPr>
        <w:pStyle w:val="Style1"/>
        <w:widowControl/>
        <w:numPr>
          <w:ilvl w:val="0"/>
          <w:numId w:val="2"/>
        </w:numPr>
        <w:tabs>
          <w:tab w:val="left" w:pos="744"/>
        </w:tabs>
        <w:spacing w:before="14" w:line="408" w:lineRule="exact"/>
        <w:ind w:left="384"/>
        <w:jc w:val="left"/>
        <w:rPr>
          <w:rStyle w:val="FontStyle14"/>
        </w:rPr>
      </w:pPr>
      <w:r>
        <w:rPr>
          <w:rStyle w:val="FontStyle14"/>
        </w:rPr>
        <w:t>Які події ввійшли в історію під назвою «Великі географічні відкриття»?</w:t>
      </w:r>
    </w:p>
    <w:p w:rsidR="00A76251" w:rsidRDefault="00A76251" w:rsidP="00A76251">
      <w:pPr>
        <w:pStyle w:val="Style1"/>
        <w:widowControl/>
        <w:numPr>
          <w:ilvl w:val="0"/>
          <w:numId w:val="2"/>
        </w:numPr>
        <w:tabs>
          <w:tab w:val="left" w:pos="744"/>
        </w:tabs>
        <w:spacing w:before="5" w:line="408" w:lineRule="exact"/>
        <w:ind w:left="384"/>
        <w:jc w:val="left"/>
        <w:rPr>
          <w:rStyle w:val="FontStyle14"/>
        </w:rPr>
      </w:pPr>
      <w:r>
        <w:rPr>
          <w:rStyle w:val="FontStyle14"/>
        </w:rPr>
        <w:t>Назвіть видатних мореплавців і їхні відкриття?</w:t>
      </w:r>
    </w:p>
    <w:p w:rsidR="00A76251" w:rsidRDefault="00A76251" w:rsidP="00A76251">
      <w:pPr>
        <w:pStyle w:val="Style1"/>
        <w:widowControl/>
        <w:numPr>
          <w:ilvl w:val="0"/>
          <w:numId w:val="2"/>
        </w:numPr>
        <w:tabs>
          <w:tab w:val="left" w:pos="744"/>
        </w:tabs>
        <w:spacing w:before="24" w:line="408" w:lineRule="exact"/>
        <w:ind w:left="744"/>
        <w:jc w:val="left"/>
        <w:rPr>
          <w:rStyle w:val="FontStyle14"/>
        </w:rPr>
      </w:pPr>
      <w:r>
        <w:rPr>
          <w:rStyle w:val="FontStyle14"/>
        </w:rPr>
        <w:lastRenderedPageBreak/>
        <w:t>Чи використовували європейські країни людські та природні багатства природних земель? Як саме?</w:t>
      </w:r>
    </w:p>
    <w:p w:rsidR="00A76251" w:rsidRDefault="00A76251" w:rsidP="00A76251">
      <w:pPr>
        <w:pStyle w:val="Style1"/>
        <w:widowControl/>
        <w:numPr>
          <w:ilvl w:val="0"/>
          <w:numId w:val="2"/>
        </w:numPr>
        <w:tabs>
          <w:tab w:val="left" w:pos="744"/>
        </w:tabs>
        <w:spacing w:line="408" w:lineRule="exact"/>
        <w:ind w:left="744"/>
        <w:jc w:val="left"/>
        <w:rPr>
          <w:rStyle w:val="FontStyle14"/>
        </w:rPr>
      </w:pPr>
      <w:r>
        <w:rPr>
          <w:rStyle w:val="FontStyle14"/>
        </w:rPr>
        <w:t>Яку роль в аграрному секторі сучасної України відіграють сільськогосподарські культури, привезені з Америки?</w:t>
      </w:r>
    </w:p>
    <w:p w:rsidR="00A76251" w:rsidRDefault="00A76251" w:rsidP="00A76251">
      <w:pPr>
        <w:pStyle w:val="Style1"/>
        <w:widowControl/>
        <w:numPr>
          <w:ilvl w:val="0"/>
          <w:numId w:val="2"/>
        </w:numPr>
        <w:tabs>
          <w:tab w:val="left" w:pos="744"/>
        </w:tabs>
        <w:spacing w:line="408" w:lineRule="exact"/>
        <w:ind w:left="384"/>
        <w:jc w:val="left"/>
        <w:rPr>
          <w:rStyle w:val="FontStyle14"/>
        </w:rPr>
      </w:pPr>
      <w:r>
        <w:rPr>
          <w:rStyle w:val="FontStyle14"/>
        </w:rPr>
        <w:t>Назвіть причини великих географічних відкриттів.</w:t>
      </w:r>
    </w:p>
    <w:p w:rsidR="00A76251" w:rsidRDefault="00A76251" w:rsidP="00A76251">
      <w:pPr>
        <w:pStyle w:val="Style1"/>
        <w:widowControl/>
        <w:numPr>
          <w:ilvl w:val="0"/>
          <w:numId w:val="2"/>
        </w:numPr>
        <w:tabs>
          <w:tab w:val="left" w:pos="744"/>
        </w:tabs>
        <w:spacing w:before="14" w:line="408" w:lineRule="exact"/>
        <w:ind w:left="384"/>
        <w:jc w:val="left"/>
        <w:rPr>
          <w:rStyle w:val="FontStyle14"/>
        </w:rPr>
      </w:pPr>
      <w:r>
        <w:rPr>
          <w:rStyle w:val="FontStyle14"/>
        </w:rPr>
        <w:t>Хто такі аборигени?</w:t>
      </w:r>
    </w:p>
    <w:p w:rsidR="00A76251" w:rsidRDefault="002B2570" w:rsidP="00A76251">
      <w:pPr>
        <w:pStyle w:val="Style1"/>
        <w:widowControl/>
        <w:numPr>
          <w:ilvl w:val="0"/>
          <w:numId w:val="2"/>
        </w:numPr>
        <w:tabs>
          <w:tab w:val="left" w:pos="744"/>
        </w:tabs>
        <w:spacing w:before="14" w:line="408" w:lineRule="exact"/>
        <w:ind w:left="384"/>
        <w:jc w:val="left"/>
        <w:rPr>
          <w:rStyle w:val="FontStyle14"/>
        </w:rPr>
      </w:pPr>
      <w:r>
        <w:rPr>
          <w:rStyle w:val="FontStyle14"/>
        </w:rPr>
        <w:t>Щ</w:t>
      </w:r>
      <w:r w:rsidR="00A76251">
        <w:rPr>
          <w:rStyle w:val="FontStyle14"/>
        </w:rPr>
        <w:t>о таке каравела?</w:t>
      </w:r>
    </w:p>
    <w:p w:rsidR="00A76251" w:rsidRDefault="00A76251" w:rsidP="00A76251">
      <w:pPr>
        <w:pStyle w:val="Style1"/>
        <w:widowControl/>
        <w:numPr>
          <w:ilvl w:val="0"/>
          <w:numId w:val="2"/>
        </w:numPr>
        <w:tabs>
          <w:tab w:val="left" w:pos="744"/>
        </w:tabs>
        <w:spacing w:line="408" w:lineRule="exact"/>
        <w:ind w:left="384"/>
        <w:jc w:val="left"/>
        <w:rPr>
          <w:rStyle w:val="FontStyle14"/>
        </w:rPr>
      </w:pPr>
      <w:r>
        <w:rPr>
          <w:rStyle w:val="FontStyle14"/>
        </w:rPr>
        <w:t xml:space="preserve">«Земля </w:t>
      </w:r>
      <w:proofErr w:type="spellStart"/>
      <w:r>
        <w:rPr>
          <w:rStyle w:val="FontStyle14"/>
        </w:rPr>
        <w:t>Амеріго</w:t>
      </w:r>
      <w:proofErr w:type="spellEnd"/>
      <w:r>
        <w:rPr>
          <w:rStyle w:val="FontStyle14"/>
        </w:rPr>
        <w:t>». Що це таке? Хто її відкрив?</w:t>
      </w:r>
    </w:p>
    <w:p w:rsidR="00A76251" w:rsidRDefault="00A76251" w:rsidP="00A76251">
      <w:pPr>
        <w:pStyle w:val="Style1"/>
        <w:widowControl/>
        <w:numPr>
          <w:ilvl w:val="0"/>
          <w:numId w:val="2"/>
        </w:numPr>
        <w:tabs>
          <w:tab w:val="left" w:pos="744"/>
        </w:tabs>
        <w:spacing w:before="19" w:line="408" w:lineRule="exact"/>
        <w:ind w:left="744"/>
        <w:jc w:val="left"/>
        <w:rPr>
          <w:rStyle w:val="FontStyle18"/>
        </w:rPr>
      </w:pPr>
      <w:r>
        <w:rPr>
          <w:rStyle w:val="FontStyle14"/>
        </w:rPr>
        <w:t xml:space="preserve">Як ви гадаєте, із чим було пов'язане рішення </w:t>
      </w:r>
      <w:proofErr w:type="spellStart"/>
      <w:r>
        <w:rPr>
          <w:rStyle w:val="FontStyle14"/>
        </w:rPr>
        <w:t>Жуана</w:t>
      </w:r>
      <w:proofErr w:type="spellEnd"/>
      <w:r>
        <w:rPr>
          <w:rStyle w:val="FontStyle14"/>
        </w:rPr>
        <w:t xml:space="preserve"> II назвати край Африки мисом Доброї Надії? Які надії він покладав на це відкриття?</w:t>
      </w:r>
    </w:p>
    <w:p w:rsidR="00A76251" w:rsidRDefault="00A76251" w:rsidP="00A76251">
      <w:pPr>
        <w:pStyle w:val="Style1"/>
        <w:widowControl/>
        <w:numPr>
          <w:ilvl w:val="0"/>
          <w:numId w:val="2"/>
        </w:numPr>
        <w:tabs>
          <w:tab w:val="left" w:pos="744"/>
        </w:tabs>
        <w:spacing w:line="427" w:lineRule="exact"/>
        <w:ind w:left="744"/>
        <w:jc w:val="left"/>
        <w:rPr>
          <w:rStyle w:val="FontStyle14"/>
        </w:rPr>
      </w:pPr>
      <w:r>
        <w:rPr>
          <w:rStyle w:val="FontStyle14"/>
        </w:rPr>
        <w:t>Чому відкриття, здійсненні європейцями в XV - XVII ст.., були названі Великими географічними відкриттями?</w:t>
      </w:r>
    </w:p>
    <w:p w:rsidR="00A76251" w:rsidRDefault="00A76251" w:rsidP="00A76251">
      <w:pPr>
        <w:pStyle w:val="Style5"/>
        <w:widowControl/>
        <w:spacing w:before="139"/>
        <w:rPr>
          <w:rStyle w:val="FontStyle16"/>
        </w:rPr>
      </w:pPr>
      <w:r>
        <w:rPr>
          <w:rStyle w:val="FontStyle16"/>
        </w:rPr>
        <w:t>Четвертий  конкурс. Конкурс капітанів «Щасливий випадок».</w:t>
      </w:r>
    </w:p>
    <w:p w:rsidR="00A76251" w:rsidRDefault="00A76251" w:rsidP="00A76251">
      <w:pPr>
        <w:pStyle w:val="Style3"/>
        <w:widowControl/>
        <w:spacing w:before="58" w:line="408" w:lineRule="exact"/>
        <w:rPr>
          <w:rStyle w:val="FontStyle14"/>
        </w:rPr>
      </w:pPr>
      <w:r>
        <w:rPr>
          <w:rStyle w:val="FontStyle14"/>
        </w:rPr>
        <w:t xml:space="preserve">Капітанам пропонується 6 завдань, позначеними номерами секторів круга   </w:t>
      </w:r>
      <w:r>
        <w:rPr>
          <w:rStyle w:val="FontStyle18"/>
        </w:rPr>
        <w:t xml:space="preserve">На </w:t>
      </w:r>
      <w:r>
        <w:rPr>
          <w:rStyle w:val="FontStyle14"/>
        </w:rPr>
        <w:t>кожному секторі міститься питання, зашифроване за принципом телегри «Поле чудес». За кожну правильну відповідь 2 бали.</w:t>
      </w:r>
    </w:p>
    <w:p w:rsidR="00A76251" w:rsidRDefault="00A76251" w:rsidP="00A76251">
      <w:pPr>
        <w:pStyle w:val="Style3"/>
        <w:widowControl/>
        <w:spacing w:before="5" w:line="408" w:lineRule="exact"/>
        <w:ind w:firstLine="528"/>
        <w:rPr>
          <w:rStyle w:val="FontStyle14"/>
        </w:rPr>
      </w:pPr>
      <w:r>
        <w:rPr>
          <w:rStyle w:val="FontStyle14"/>
        </w:rPr>
        <w:t>Один із секторів - щасливий випадок. У разі його випадання капітан виграє бали і звільняється від відповіді. Номери завдань капітани розігрують за допомогою дзиґи з приклеєною стрілкою, що встановлюється в центрі круга. Якщо стрілка вкаже на лінію між секторами або на вже використаний сектор, то діє правило годинникової стрілки. Сектор 1. Країна казкових багатств і чудес.</w:t>
      </w:r>
    </w:p>
    <w:p w:rsidR="00A76251" w:rsidRDefault="00A76251" w:rsidP="00A76251">
      <w:pPr>
        <w:pStyle w:val="Style2"/>
        <w:widowControl/>
        <w:spacing w:line="408" w:lineRule="exact"/>
        <w:rPr>
          <w:rStyle w:val="FontStyle14"/>
        </w:rPr>
      </w:pPr>
      <w:r>
        <w:rPr>
          <w:rStyle w:val="FontStyle14"/>
        </w:rPr>
        <w:t>Сектор 2. Назва поширеної нині сільськогосподарської культури, яку конкістадори вважали отруйною.</w:t>
      </w:r>
    </w:p>
    <w:p w:rsidR="00A76251" w:rsidRDefault="00A76251" w:rsidP="00A76251">
      <w:pPr>
        <w:pStyle w:val="Style2"/>
        <w:widowControl/>
        <w:spacing w:before="48"/>
        <w:jc w:val="left"/>
        <w:rPr>
          <w:rStyle w:val="FontStyle14"/>
        </w:rPr>
      </w:pPr>
      <w:r>
        <w:rPr>
          <w:rStyle w:val="FontStyle14"/>
        </w:rPr>
        <w:t>Сектор 3. Щасливий випадок. Ви виграли «скриню зі скарбами» - 2 бали.</w:t>
      </w:r>
    </w:p>
    <w:p w:rsidR="00A76251" w:rsidRDefault="00A76251" w:rsidP="00A76251">
      <w:pPr>
        <w:pStyle w:val="Style2"/>
        <w:widowControl/>
        <w:rPr>
          <w:rStyle w:val="FontStyle14"/>
        </w:rPr>
      </w:pPr>
      <w:r>
        <w:rPr>
          <w:rStyle w:val="FontStyle14"/>
        </w:rPr>
        <w:t>Сектор 4. Назва островів, на одному із яких загинув керівник першої навколосвітньої</w:t>
      </w:r>
    </w:p>
    <w:p w:rsidR="00A76251" w:rsidRDefault="00A76251" w:rsidP="00A76251">
      <w:pPr>
        <w:pStyle w:val="Style2"/>
        <w:widowControl/>
        <w:jc w:val="left"/>
        <w:rPr>
          <w:rStyle w:val="FontStyle14"/>
        </w:rPr>
      </w:pPr>
      <w:r>
        <w:rPr>
          <w:rStyle w:val="FontStyle14"/>
        </w:rPr>
        <w:t>подорожі.</w:t>
      </w:r>
    </w:p>
    <w:p w:rsidR="00A76251" w:rsidRDefault="00A76251" w:rsidP="00A76251">
      <w:pPr>
        <w:pStyle w:val="Style2"/>
        <w:widowControl/>
        <w:jc w:val="left"/>
        <w:rPr>
          <w:rStyle w:val="FontStyle14"/>
        </w:rPr>
      </w:pPr>
      <w:r>
        <w:rPr>
          <w:rStyle w:val="FontStyle14"/>
        </w:rPr>
        <w:t>Сектор 5. «Чорний материк».</w:t>
      </w:r>
    </w:p>
    <w:p w:rsidR="00A76251" w:rsidRDefault="00A76251" w:rsidP="00A76251">
      <w:pPr>
        <w:pStyle w:val="Style2"/>
        <w:widowControl/>
        <w:jc w:val="left"/>
        <w:rPr>
          <w:rStyle w:val="FontStyle14"/>
          <w:lang w:val="ru-RU"/>
        </w:rPr>
      </w:pPr>
      <w:r>
        <w:rPr>
          <w:rStyle w:val="FontStyle14"/>
        </w:rPr>
        <w:t xml:space="preserve">Сектор 6. Кінцевий пункт подорожі </w:t>
      </w:r>
      <w:proofErr w:type="spellStart"/>
      <w:r>
        <w:rPr>
          <w:rStyle w:val="FontStyle14"/>
        </w:rPr>
        <w:t>Васко</w:t>
      </w:r>
      <w:proofErr w:type="spellEnd"/>
      <w:r>
        <w:rPr>
          <w:rStyle w:val="FontStyle14"/>
        </w:rPr>
        <w:t xml:space="preserve"> </w:t>
      </w:r>
      <w:r>
        <w:rPr>
          <w:rStyle w:val="FontStyle14"/>
          <w:lang w:val="ru-RU"/>
        </w:rPr>
        <w:t xml:space="preserve">да </w:t>
      </w:r>
      <w:r w:rsidR="002B2570">
        <w:rPr>
          <w:rStyle w:val="FontStyle14"/>
        </w:rPr>
        <w:t>Гам</w:t>
      </w:r>
      <w:r>
        <w:rPr>
          <w:rStyle w:val="FontStyle14"/>
          <w:lang w:val="ru-RU"/>
        </w:rPr>
        <w:t>и.</w:t>
      </w:r>
    </w:p>
    <w:p w:rsidR="00A76251" w:rsidRDefault="00A76251" w:rsidP="002B2570">
      <w:pPr>
        <w:pStyle w:val="Style2"/>
        <w:widowControl/>
        <w:jc w:val="left"/>
        <w:rPr>
          <w:sz w:val="20"/>
          <w:szCs w:val="20"/>
        </w:rPr>
      </w:pPr>
      <w:r>
        <w:rPr>
          <w:rStyle w:val="FontStyle15"/>
        </w:rPr>
        <w:t xml:space="preserve">Відповіді: </w:t>
      </w:r>
      <w:r>
        <w:rPr>
          <w:rStyle w:val="FontStyle14"/>
        </w:rPr>
        <w:t xml:space="preserve">1. Індія. 2. Томат. 4. Філіппінські. 5. Африка. 6. </w:t>
      </w:r>
      <w:proofErr w:type="spellStart"/>
      <w:r>
        <w:rPr>
          <w:rStyle w:val="FontStyle14"/>
        </w:rPr>
        <w:t>Калікут</w:t>
      </w:r>
      <w:proofErr w:type="spellEnd"/>
      <w:r>
        <w:rPr>
          <w:rStyle w:val="FontStyle14"/>
        </w:rPr>
        <w:t>.</w:t>
      </w:r>
    </w:p>
    <w:p w:rsidR="00A76251" w:rsidRDefault="00A76251" w:rsidP="00A76251">
      <w:pPr>
        <w:pStyle w:val="Style5"/>
        <w:widowControl/>
        <w:spacing w:before="182"/>
        <w:rPr>
          <w:rStyle w:val="FontStyle16"/>
        </w:rPr>
      </w:pPr>
      <w:r>
        <w:rPr>
          <w:rStyle w:val="FontStyle16"/>
        </w:rPr>
        <w:t>П'ятий конкурс. «Знайти помилку».</w:t>
      </w:r>
    </w:p>
    <w:p w:rsidR="00A76251" w:rsidRDefault="00A76251" w:rsidP="00A76251">
      <w:pPr>
        <w:pStyle w:val="Style8"/>
        <w:widowControl/>
        <w:spacing w:before="53" w:line="413" w:lineRule="exact"/>
        <w:rPr>
          <w:rStyle w:val="FontStyle14"/>
        </w:rPr>
      </w:pPr>
      <w:r>
        <w:rPr>
          <w:rStyle w:val="FontStyle14"/>
        </w:rPr>
        <w:t>До цього завдання готується історичний текст, в якому 3-4 помилки. За кожну винайдену помилку - 1 бал. Термін виконання - 1 хвилина.</w:t>
      </w:r>
    </w:p>
    <w:p w:rsidR="00A76251" w:rsidRDefault="00A76251" w:rsidP="00A76251">
      <w:pPr>
        <w:pStyle w:val="Style9"/>
        <w:widowControl/>
        <w:spacing w:line="413" w:lineRule="exact"/>
        <w:rPr>
          <w:rStyle w:val="FontStyle15"/>
        </w:rPr>
      </w:pPr>
      <w:r>
        <w:rPr>
          <w:rStyle w:val="FontStyle15"/>
        </w:rPr>
        <w:t>Текст.</w:t>
      </w:r>
    </w:p>
    <w:p w:rsidR="00A76251" w:rsidRDefault="00A76251" w:rsidP="00A76251">
      <w:pPr>
        <w:pStyle w:val="Style7"/>
        <w:widowControl/>
        <w:spacing w:line="413" w:lineRule="exact"/>
        <w:rPr>
          <w:rStyle w:val="FontStyle14"/>
        </w:rPr>
      </w:pPr>
      <w:r>
        <w:rPr>
          <w:rStyle w:val="FontStyle14"/>
        </w:rPr>
        <w:t xml:space="preserve">Перші відкриття були зроблені італійськими мореплавцями під проводом </w:t>
      </w:r>
      <w:proofErr w:type="spellStart"/>
      <w:r>
        <w:rPr>
          <w:rStyle w:val="FontStyle14"/>
        </w:rPr>
        <w:t>Бартоломеу</w:t>
      </w:r>
      <w:proofErr w:type="spellEnd"/>
      <w:r>
        <w:rPr>
          <w:rStyle w:val="FontStyle14"/>
        </w:rPr>
        <w:t xml:space="preserve"> </w:t>
      </w:r>
      <w:proofErr w:type="spellStart"/>
      <w:r>
        <w:rPr>
          <w:rStyle w:val="FontStyle14"/>
        </w:rPr>
        <w:t>Діаша</w:t>
      </w:r>
      <w:proofErr w:type="spellEnd"/>
      <w:r>
        <w:rPr>
          <w:rStyle w:val="FontStyle14"/>
        </w:rPr>
        <w:t xml:space="preserve">. Однак найбільше відкриття - новий континент, що був пізніше названий на честь іспанського </w:t>
      </w:r>
      <w:r>
        <w:rPr>
          <w:rStyle w:val="FontStyle14"/>
        </w:rPr>
        <w:lastRenderedPageBreak/>
        <w:t xml:space="preserve">мандрівника </w:t>
      </w:r>
      <w:proofErr w:type="spellStart"/>
      <w:r>
        <w:rPr>
          <w:rStyle w:val="FontStyle14"/>
        </w:rPr>
        <w:t>Амеріго</w:t>
      </w:r>
      <w:proofErr w:type="spellEnd"/>
      <w:r>
        <w:rPr>
          <w:rStyle w:val="FontStyle14"/>
        </w:rPr>
        <w:t xml:space="preserve"> </w:t>
      </w:r>
      <w:proofErr w:type="spellStart"/>
      <w:r>
        <w:rPr>
          <w:rStyle w:val="FontStyle14"/>
        </w:rPr>
        <w:t>Веспуччі</w:t>
      </w:r>
      <w:proofErr w:type="spellEnd"/>
      <w:r>
        <w:rPr>
          <w:rStyle w:val="FontStyle14"/>
        </w:rPr>
        <w:t xml:space="preserve"> Америкою. - було зроблено португальцем </w:t>
      </w:r>
      <w:r>
        <w:rPr>
          <w:rStyle w:val="FontStyle14"/>
          <w:lang w:val="ru-RU"/>
        </w:rPr>
        <w:t xml:space="preserve">Христофором Колумбом </w:t>
      </w:r>
      <w:r>
        <w:rPr>
          <w:rStyle w:val="FontStyle14"/>
        </w:rPr>
        <w:t>під іспанським прапором.</w:t>
      </w:r>
    </w:p>
    <w:p w:rsidR="00A76251" w:rsidRDefault="00A76251" w:rsidP="00A76251">
      <w:pPr>
        <w:pStyle w:val="Style2"/>
        <w:widowControl/>
        <w:rPr>
          <w:rStyle w:val="FontStyle14"/>
        </w:rPr>
      </w:pPr>
      <w:r>
        <w:rPr>
          <w:rStyle w:val="FontStyle14"/>
        </w:rPr>
        <w:t xml:space="preserve">Першу навколосвітню подорож було здійснено X </w:t>
      </w:r>
      <w:r>
        <w:rPr>
          <w:rStyle w:val="FontStyle14"/>
          <w:lang w:val="ru-RU"/>
        </w:rPr>
        <w:t xml:space="preserve">Колумбом, </w:t>
      </w:r>
      <w:r>
        <w:rPr>
          <w:rStyle w:val="FontStyle14"/>
        </w:rPr>
        <w:t>який згодом відкрив Австралію.</w:t>
      </w:r>
    </w:p>
    <w:p w:rsidR="00A76251" w:rsidRDefault="00A76251" w:rsidP="00A76251">
      <w:pPr>
        <w:pStyle w:val="Style8"/>
        <w:widowControl/>
        <w:spacing w:line="432" w:lineRule="exact"/>
        <w:ind w:firstLine="547"/>
        <w:rPr>
          <w:rStyle w:val="FontStyle16"/>
        </w:rPr>
      </w:pPr>
      <w:proofErr w:type="spellStart"/>
      <w:r>
        <w:rPr>
          <w:rStyle w:val="FontStyle14"/>
        </w:rPr>
        <w:t>Васко</w:t>
      </w:r>
      <w:proofErr w:type="spellEnd"/>
      <w:r>
        <w:rPr>
          <w:rStyle w:val="FontStyle14"/>
        </w:rPr>
        <w:t xml:space="preserve"> </w:t>
      </w:r>
      <w:r>
        <w:rPr>
          <w:rStyle w:val="FontStyle14"/>
          <w:lang w:val="ru-RU"/>
        </w:rPr>
        <w:t xml:space="preserve">да Гама </w:t>
      </w:r>
      <w:r>
        <w:rPr>
          <w:rStyle w:val="FontStyle14"/>
        </w:rPr>
        <w:t xml:space="preserve">уклав договір з іспанським королем </w:t>
      </w:r>
      <w:r>
        <w:rPr>
          <w:rStyle w:val="FontStyle14"/>
          <w:lang w:val="ru-RU"/>
        </w:rPr>
        <w:t xml:space="preserve">Фердинандом </w:t>
      </w:r>
      <w:r>
        <w:rPr>
          <w:rStyle w:val="FontStyle14"/>
        </w:rPr>
        <w:t>і Ізабел</w:t>
      </w:r>
      <w:r w:rsidR="002B2570">
        <w:rPr>
          <w:rStyle w:val="FontStyle14"/>
        </w:rPr>
        <w:t>л</w:t>
      </w:r>
      <w:r>
        <w:rPr>
          <w:rStyle w:val="FontStyle14"/>
        </w:rPr>
        <w:t xml:space="preserve">ою. які йому пообіцяли бути призначеним королем усіх відкритих ним земель і ставали його власністю. </w:t>
      </w:r>
      <w:r>
        <w:rPr>
          <w:rStyle w:val="FontStyle16"/>
        </w:rPr>
        <w:t>Шостий конкурс. Криптограма.</w:t>
      </w:r>
    </w:p>
    <w:p w:rsidR="00A76251" w:rsidRDefault="00A76251" w:rsidP="00A76251">
      <w:pPr>
        <w:pStyle w:val="Style2"/>
        <w:widowControl/>
        <w:spacing w:before="10" w:line="432" w:lineRule="exact"/>
        <w:rPr>
          <w:rStyle w:val="FontStyle14"/>
        </w:rPr>
      </w:pPr>
      <w:r>
        <w:rPr>
          <w:rStyle w:val="FontStyle14"/>
        </w:rPr>
        <w:t>Пропонується розшифрувати текст листа, що фрагментарно зберігся після довготривалого перебування всередині пляшки, виловленій в морі.</w:t>
      </w:r>
    </w:p>
    <w:p w:rsidR="00A76251" w:rsidRDefault="00A76251" w:rsidP="00A76251">
      <w:pPr>
        <w:widowControl/>
        <w:spacing w:after="50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42"/>
        <w:gridCol w:w="4747"/>
      </w:tblGrid>
      <w:tr w:rsidR="00A76251" w:rsidTr="00C26931">
        <w:tc>
          <w:tcPr>
            <w:tcW w:w="47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6251" w:rsidRDefault="00A76251" w:rsidP="00C26931">
            <w:pPr>
              <w:pStyle w:val="Style12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Текст:</w:t>
            </w:r>
          </w:p>
        </w:tc>
        <w:tc>
          <w:tcPr>
            <w:tcW w:w="47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6251" w:rsidRDefault="00A76251" w:rsidP="00C26931">
            <w:pPr>
              <w:pStyle w:val="Style12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Текст:</w:t>
            </w:r>
          </w:p>
        </w:tc>
      </w:tr>
      <w:tr w:rsidR="00A76251" w:rsidTr="00C26931">
        <w:tc>
          <w:tcPr>
            <w:tcW w:w="47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6251" w:rsidRDefault="00A76251" w:rsidP="00C26931">
            <w:pPr>
              <w:pStyle w:val="Style11"/>
              <w:widowControl/>
              <w:rPr>
                <w:rStyle w:val="FontStyle14"/>
              </w:rPr>
            </w:pPr>
            <w:r>
              <w:rPr>
                <w:rStyle w:val="FontStyle14"/>
              </w:rPr>
              <w:t>15, I</w:t>
            </w:r>
            <w:r>
              <w:rPr>
                <w:rStyle w:val="FontStyle14"/>
                <w:vertAlign w:val="superscript"/>
              </w:rPr>
              <w:t>і</w:t>
            </w:r>
            <w:r>
              <w:rPr>
                <w:rStyle w:val="FontStyle14"/>
              </w:rPr>
              <w:t>), 16. 24. 17. 2</w:t>
            </w:r>
          </w:p>
        </w:tc>
        <w:tc>
          <w:tcPr>
            <w:tcW w:w="47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6251" w:rsidRDefault="00A76251" w:rsidP="00C26931">
            <w:pPr>
              <w:pStyle w:val="Style11"/>
              <w:widowControl/>
              <w:rPr>
                <w:rStyle w:val="FontStyle14"/>
              </w:rPr>
            </w:pPr>
            <w:r>
              <w:rPr>
                <w:rStyle w:val="FontStyle14"/>
              </w:rPr>
              <w:t>26.21. 11,22, 23. 19.25. 19.21.</w:t>
            </w:r>
          </w:p>
        </w:tc>
      </w:tr>
      <w:tr w:rsidR="00A76251" w:rsidTr="00C26931">
        <w:tc>
          <w:tcPr>
            <w:tcW w:w="47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51" w:rsidRDefault="00A76251" w:rsidP="00C26931">
            <w:pPr>
              <w:pStyle w:val="Style11"/>
              <w:widowControl/>
              <w:rPr>
                <w:rStyle w:val="FontStyle14"/>
              </w:rPr>
            </w:pPr>
            <w:r>
              <w:rPr>
                <w:rStyle w:val="FontStyle14"/>
              </w:rPr>
              <w:t>20, 19.21,23</w:t>
            </w:r>
          </w:p>
        </w:tc>
        <w:tc>
          <w:tcPr>
            <w:tcW w:w="47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51" w:rsidRDefault="00A76251" w:rsidP="00C26931">
            <w:pPr>
              <w:pStyle w:val="Style11"/>
              <w:widowControl/>
              <w:rPr>
                <w:rStyle w:val="FontStyle14"/>
              </w:rPr>
            </w:pPr>
            <w:r>
              <w:rPr>
                <w:rStyle w:val="FontStyle14"/>
              </w:rPr>
              <w:t>20, 1. 16. 31. 19, 22</w:t>
            </w:r>
          </w:p>
        </w:tc>
      </w:tr>
    </w:tbl>
    <w:p w:rsidR="00A76251" w:rsidRDefault="00A76251" w:rsidP="00A76251">
      <w:pPr>
        <w:pStyle w:val="Style5"/>
        <w:widowControl/>
        <w:spacing w:line="240" w:lineRule="exact"/>
        <w:rPr>
          <w:sz w:val="20"/>
          <w:szCs w:val="20"/>
        </w:rPr>
      </w:pPr>
    </w:p>
    <w:p w:rsidR="00A76251" w:rsidRDefault="00A76251" w:rsidP="00A76251">
      <w:pPr>
        <w:pStyle w:val="Style5"/>
        <w:widowControl/>
        <w:spacing w:line="240" w:lineRule="exact"/>
        <w:rPr>
          <w:sz w:val="20"/>
          <w:szCs w:val="20"/>
        </w:rPr>
      </w:pPr>
    </w:p>
    <w:p w:rsidR="00A76251" w:rsidRDefault="00A76251" w:rsidP="00A76251">
      <w:pPr>
        <w:pStyle w:val="Style5"/>
        <w:widowControl/>
        <w:spacing w:before="43"/>
        <w:rPr>
          <w:rStyle w:val="FontStyle16"/>
        </w:rPr>
      </w:pPr>
      <w:r>
        <w:rPr>
          <w:rStyle w:val="FontStyle16"/>
        </w:rPr>
        <w:t>Сьомий конкурс. Шифрувальний конкурс.</w:t>
      </w:r>
    </w:p>
    <w:p w:rsidR="00A76251" w:rsidRDefault="00A76251" w:rsidP="00A76251">
      <w:pPr>
        <w:pStyle w:val="Style3"/>
        <w:widowControl/>
        <w:spacing w:before="48" w:line="403" w:lineRule="exact"/>
        <w:ind w:firstLine="518"/>
        <w:rPr>
          <w:rStyle w:val="FontStyle14"/>
        </w:rPr>
      </w:pPr>
      <w:r>
        <w:rPr>
          <w:rStyle w:val="FontStyle14"/>
        </w:rPr>
        <w:t xml:space="preserve">Допомагає перейти від словесно - логічного мислення до конкретно - образного. </w:t>
      </w:r>
      <w:r>
        <w:rPr>
          <w:rStyle w:val="FontStyle18"/>
        </w:rPr>
        <w:t xml:space="preserve">Умова: </w:t>
      </w:r>
      <w:r>
        <w:rPr>
          <w:rStyle w:val="FontStyle14"/>
        </w:rPr>
        <w:t>зашифрувати у вигляді ребусів слова, опорні у визначенні мети Великих географічних відкриттів: «золото», «срібло», «відкриття», «каравела». Нагорода переможцям - 5 балів за кожний ребус.</w:t>
      </w:r>
    </w:p>
    <w:p w:rsidR="00A76251" w:rsidRDefault="00A76251" w:rsidP="00A76251">
      <w:pPr>
        <w:pStyle w:val="Style5"/>
        <w:widowControl/>
        <w:spacing w:before="149"/>
        <w:rPr>
          <w:rStyle w:val="FontStyle16"/>
        </w:rPr>
      </w:pPr>
      <w:r>
        <w:rPr>
          <w:rStyle w:val="FontStyle16"/>
        </w:rPr>
        <w:t>Підсумки історичного марафону.</w:t>
      </w:r>
    </w:p>
    <w:p w:rsidR="00A76251" w:rsidRDefault="00A76251" w:rsidP="00A76251">
      <w:pPr>
        <w:pStyle w:val="Style6"/>
        <w:widowControl/>
        <w:numPr>
          <w:ilvl w:val="0"/>
          <w:numId w:val="1"/>
        </w:numPr>
        <w:tabs>
          <w:tab w:val="left" w:pos="854"/>
        </w:tabs>
        <w:spacing w:before="211"/>
        <w:ind w:left="499"/>
        <w:rPr>
          <w:rStyle w:val="FontStyle14"/>
        </w:rPr>
      </w:pPr>
      <w:r>
        <w:rPr>
          <w:rStyle w:val="FontStyle14"/>
        </w:rPr>
        <w:t>Слово учням;</w:t>
      </w:r>
    </w:p>
    <w:p w:rsidR="00A76251" w:rsidRDefault="00A76251" w:rsidP="00A76251">
      <w:pPr>
        <w:pStyle w:val="Style6"/>
        <w:widowControl/>
        <w:numPr>
          <w:ilvl w:val="0"/>
          <w:numId w:val="1"/>
        </w:numPr>
        <w:tabs>
          <w:tab w:val="left" w:pos="854"/>
        </w:tabs>
        <w:spacing w:before="202"/>
        <w:ind w:left="499"/>
        <w:rPr>
          <w:rStyle w:val="FontStyle14"/>
        </w:rPr>
      </w:pPr>
      <w:r>
        <w:rPr>
          <w:rStyle w:val="FontStyle14"/>
        </w:rPr>
        <w:t>Слово журі.</w:t>
      </w:r>
    </w:p>
    <w:p w:rsidR="00A76251" w:rsidRDefault="00A76251" w:rsidP="00A76251">
      <w:pPr>
        <w:pStyle w:val="Style10"/>
        <w:widowControl/>
        <w:spacing w:line="240" w:lineRule="exact"/>
        <w:ind w:left="9288"/>
        <w:jc w:val="both"/>
        <w:rPr>
          <w:sz w:val="20"/>
          <w:szCs w:val="20"/>
        </w:rPr>
      </w:pPr>
    </w:p>
    <w:p w:rsidR="00A76251" w:rsidRDefault="00A76251" w:rsidP="00A76251">
      <w:pPr>
        <w:pStyle w:val="Style10"/>
        <w:widowControl/>
        <w:spacing w:line="240" w:lineRule="exact"/>
        <w:ind w:left="9288"/>
        <w:jc w:val="both"/>
        <w:rPr>
          <w:sz w:val="20"/>
          <w:szCs w:val="20"/>
        </w:rPr>
      </w:pPr>
    </w:p>
    <w:p w:rsidR="00A76251" w:rsidRDefault="00A76251" w:rsidP="00A76251">
      <w:pPr>
        <w:pStyle w:val="Style10"/>
        <w:widowControl/>
        <w:spacing w:before="67"/>
        <w:ind w:left="9288"/>
        <w:jc w:val="both"/>
        <w:rPr>
          <w:rStyle w:val="FontStyle18"/>
        </w:rPr>
      </w:pPr>
      <w:r>
        <w:rPr>
          <w:rStyle w:val="FontStyle18"/>
        </w:rPr>
        <w:t>З</w:t>
      </w:r>
    </w:p>
    <w:p w:rsidR="00A76251" w:rsidRDefault="00A76251">
      <w:pPr>
        <w:pStyle w:val="Style7"/>
        <w:widowControl/>
        <w:spacing w:before="48" w:line="403" w:lineRule="exact"/>
        <w:rPr>
          <w:rStyle w:val="FontStyle13"/>
        </w:rPr>
      </w:pPr>
    </w:p>
    <w:sectPr w:rsidR="00A76251" w:rsidSect="00526E45">
      <w:type w:val="continuous"/>
      <w:pgSz w:w="11905" w:h="16837"/>
      <w:pgMar w:top="94" w:right="1240" w:bottom="1440" w:left="1366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6251" w:rsidRDefault="00A76251">
      <w:r>
        <w:separator/>
      </w:r>
    </w:p>
  </w:endnote>
  <w:endnote w:type="continuationSeparator" w:id="1">
    <w:p w:rsidR="00A76251" w:rsidRDefault="00A762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6251" w:rsidRDefault="00A76251">
      <w:r>
        <w:separator/>
      </w:r>
    </w:p>
  </w:footnote>
  <w:footnote w:type="continuationSeparator" w:id="1">
    <w:p w:rsidR="00A76251" w:rsidRDefault="00A762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FAA4CDC"/>
    <w:lvl w:ilvl="0">
      <w:numFmt w:val="bullet"/>
      <w:lvlText w:val="*"/>
      <w:lvlJc w:val="left"/>
    </w:lvl>
  </w:abstractNum>
  <w:abstractNum w:abstractNumId="1">
    <w:nsid w:val="74873168"/>
    <w:multiLevelType w:val="singleLevel"/>
    <w:tmpl w:val="7506D4A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A76251"/>
    <w:rsid w:val="002B2570"/>
    <w:rsid w:val="00526E45"/>
    <w:rsid w:val="00A76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E45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26E45"/>
    <w:pPr>
      <w:spacing w:line="480" w:lineRule="exact"/>
      <w:jc w:val="center"/>
    </w:pPr>
  </w:style>
  <w:style w:type="paragraph" w:customStyle="1" w:styleId="Style2">
    <w:name w:val="Style2"/>
    <w:basedOn w:val="a"/>
    <w:uiPriority w:val="99"/>
    <w:rsid w:val="00526E45"/>
    <w:pPr>
      <w:spacing w:line="410" w:lineRule="exact"/>
      <w:ind w:firstLine="542"/>
      <w:jc w:val="both"/>
    </w:pPr>
  </w:style>
  <w:style w:type="paragraph" w:customStyle="1" w:styleId="Style3">
    <w:name w:val="Style3"/>
    <w:basedOn w:val="a"/>
    <w:uiPriority w:val="99"/>
    <w:rsid w:val="00526E45"/>
  </w:style>
  <w:style w:type="paragraph" w:customStyle="1" w:styleId="Style4">
    <w:name w:val="Style4"/>
    <w:basedOn w:val="a"/>
    <w:uiPriority w:val="99"/>
    <w:rsid w:val="00526E45"/>
  </w:style>
  <w:style w:type="paragraph" w:customStyle="1" w:styleId="Style5">
    <w:name w:val="Style5"/>
    <w:basedOn w:val="a"/>
    <w:uiPriority w:val="99"/>
    <w:rsid w:val="00526E45"/>
    <w:pPr>
      <w:spacing w:line="418" w:lineRule="exact"/>
      <w:ind w:hanging="355"/>
    </w:pPr>
  </w:style>
  <w:style w:type="paragraph" w:customStyle="1" w:styleId="Style6">
    <w:name w:val="Style6"/>
    <w:basedOn w:val="a"/>
    <w:uiPriority w:val="99"/>
    <w:rsid w:val="00526E45"/>
  </w:style>
  <w:style w:type="paragraph" w:customStyle="1" w:styleId="Style7">
    <w:name w:val="Style7"/>
    <w:basedOn w:val="a"/>
    <w:uiPriority w:val="99"/>
    <w:rsid w:val="00526E45"/>
    <w:pPr>
      <w:spacing w:line="406" w:lineRule="exact"/>
      <w:ind w:firstLine="538"/>
    </w:pPr>
  </w:style>
  <w:style w:type="character" w:customStyle="1" w:styleId="FontStyle11">
    <w:name w:val="Font Style11"/>
    <w:basedOn w:val="a0"/>
    <w:uiPriority w:val="99"/>
    <w:rsid w:val="00526E4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2">
    <w:name w:val="Font Style12"/>
    <w:basedOn w:val="a0"/>
    <w:uiPriority w:val="99"/>
    <w:rsid w:val="00526E4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526E45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A76251"/>
    <w:pPr>
      <w:spacing w:line="418" w:lineRule="exact"/>
      <w:ind w:firstLine="518"/>
      <w:jc w:val="both"/>
    </w:pPr>
  </w:style>
  <w:style w:type="paragraph" w:customStyle="1" w:styleId="Style9">
    <w:name w:val="Style9"/>
    <w:basedOn w:val="a"/>
    <w:uiPriority w:val="99"/>
    <w:rsid w:val="00A76251"/>
  </w:style>
  <w:style w:type="paragraph" w:customStyle="1" w:styleId="Style10">
    <w:name w:val="Style10"/>
    <w:basedOn w:val="a"/>
    <w:uiPriority w:val="99"/>
    <w:rsid w:val="00A76251"/>
  </w:style>
  <w:style w:type="paragraph" w:customStyle="1" w:styleId="Style11">
    <w:name w:val="Style11"/>
    <w:basedOn w:val="a"/>
    <w:uiPriority w:val="99"/>
    <w:rsid w:val="00A76251"/>
  </w:style>
  <w:style w:type="paragraph" w:customStyle="1" w:styleId="Style12">
    <w:name w:val="Style12"/>
    <w:basedOn w:val="a"/>
    <w:uiPriority w:val="99"/>
    <w:rsid w:val="00A76251"/>
  </w:style>
  <w:style w:type="character" w:customStyle="1" w:styleId="FontStyle14">
    <w:name w:val="Font Style14"/>
    <w:basedOn w:val="a0"/>
    <w:uiPriority w:val="99"/>
    <w:rsid w:val="00A76251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5">
    <w:name w:val="Font Style15"/>
    <w:basedOn w:val="a0"/>
    <w:uiPriority w:val="99"/>
    <w:rsid w:val="00A76251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6">
    <w:name w:val="Font Style16"/>
    <w:basedOn w:val="a0"/>
    <w:uiPriority w:val="99"/>
    <w:rsid w:val="00A7625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7">
    <w:name w:val="Font Style17"/>
    <w:basedOn w:val="a0"/>
    <w:uiPriority w:val="99"/>
    <w:rsid w:val="00A76251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8">
    <w:name w:val="Font Style18"/>
    <w:basedOn w:val="a0"/>
    <w:uiPriority w:val="99"/>
    <w:rsid w:val="00A76251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2B25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B2570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2B25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B2570"/>
    <w:rPr>
      <w:rFonts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799</Words>
  <Characters>4895</Characters>
  <Application>Microsoft Office Word</Application>
  <DocSecurity>0</DocSecurity>
  <Lines>40</Lines>
  <Paragraphs>11</Paragraphs>
  <ScaleCrop>false</ScaleCrop>
  <Company/>
  <LinksUpToDate>false</LinksUpToDate>
  <CharactersWithSpaces>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 Auditor</dc:creator>
  <cp:keywords/>
  <dc:description/>
  <cp:lastModifiedBy>Admin</cp:lastModifiedBy>
  <cp:revision>2</cp:revision>
  <dcterms:created xsi:type="dcterms:W3CDTF">2011-06-14T06:04:00Z</dcterms:created>
  <dcterms:modified xsi:type="dcterms:W3CDTF">2011-06-13T11:31:00Z</dcterms:modified>
</cp:coreProperties>
</file>