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13C" w:rsidRDefault="00F9713C" w:rsidP="00F9713C">
      <w:pPr>
        <w:pStyle w:val="a3"/>
        <w:jc w:val="both"/>
        <w:rPr>
          <w:sz w:val="28"/>
          <w:szCs w:val="28"/>
          <w:lang w:val="uk-UA"/>
        </w:rPr>
      </w:pPr>
      <w:bookmarkStart w:id="0" w:name="_GoBack"/>
      <w:bookmarkEnd w:id="0"/>
      <w:r w:rsidRPr="00B5290E">
        <w:rPr>
          <w:b/>
          <w:bCs/>
          <w:sz w:val="28"/>
          <w:szCs w:val="28"/>
        </w:rPr>
        <w:t>Мета:</w:t>
      </w:r>
      <w:r>
        <w:rPr>
          <w:sz w:val="28"/>
          <w:szCs w:val="28"/>
          <w:lang w:val="uk-UA"/>
        </w:rPr>
        <w:t xml:space="preserve"> </w:t>
      </w:r>
      <w:r w:rsidRPr="00B5290E">
        <w:rPr>
          <w:sz w:val="28"/>
          <w:szCs w:val="28"/>
          <w:lang w:val="uk-UA"/>
        </w:rPr>
        <w:t xml:space="preserve">викликати в учнів інтерес до творчості </w:t>
      </w:r>
      <w:r>
        <w:rPr>
          <w:sz w:val="28"/>
          <w:szCs w:val="28"/>
          <w:lang w:val="uk-UA"/>
        </w:rPr>
        <w:t xml:space="preserve">Бориса </w:t>
      </w:r>
      <w:r w:rsidRPr="00B5290E">
        <w:rPr>
          <w:sz w:val="28"/>
          <w:szCs w:val="28"/>
          <w:lang w:val="uk-UA"/>
        </w:rPr>
        <w:t>Грінчен</w:t>
      </w:r>
      <w:r>
        <w:rPr>
          <w:sz w:val="28"/>
          <w:szCs w:val="28"/>
          <w:lang w:val="uk-UA"/>
        </w:rPr>
        <w:t>ка, до усної народної творчості</w:t>
      </w:r>
      <w:r w:rsidRPr="00B5290E">
        <w:rPr>
          <w:sz w:val="28"/>
          <w:szCs w:val="28"/>
          <w:lang w:val="uk-UA"/>
        </w:rPr>
        <w:t xml:space="preserve"> </w:t>
      </w:r>
      <w:proofErr w:type="gramStart"/>
      <w:r w:rsidRPr="00B5290E">
        <w:rPr>
          <w:sz w:val="28"/>
          <w:szCs w:val="28"/>
          <w:lang w:val="uk-UA"/>
        </w:rPr>
        <w:t>р</w:t>
      </w:r>
      <w:proofErr w:type="gramEnd"/>
      <w:r w:rsidRPr="00B5290E">
        <w:rPr>
          <w:sz w:val="28"/>
          <w:szCs w:val="28"/>
          <w:lang w:val="uk-UA"/>
        </w:rPr>
        <w:t>ідного краю,</w:t>
      </w:r>
      <w:r>
        <w:rPr>
          <w:sz w:val="28"/>
          <w:szCs w:val="28"/>
          <w:lang w:val="uk-UA"/>
        </w:rPr>
        <w:t xml:space="preserve"> пробуджувати пізнавальні інтереси до історії свого народу;</w:t>
      </w:r>
      <w:r w:rsidRPr="00B5290E">
        <w:rPr>
          <w:sz w:val="28"/>
          <w:szCs w:val="28"/>
          <w:lang w:val="uk-UA"/>
        </w:rPr>
        <w:t xml:space="preserve"> розвивати мовлення учнів, їх</w:t>
      </w:r>
      <w:r>
        <w:rPr>
          <w:sz w:val="28"/>
          <w:szCs w:val="28"/>
          <w:lang w:val="uk-UA"/>
        </w:rPr>
        <w:t>ні</w:t>
      </w:r>
      <w:r w:rsidRPr="00B5290E">
        <w:rPr>
          <w:sz w:val="28"/>
          <w:szCs w:val="28"/>
          <w:lang w:val="uk-UA"/>
        </w:rPr>
        <w:t xml:space="preserve"> артистичні навички, кмітли</w:t>
      </w:r>
      <w:r>
        <w:rPr>
          <w:sz w:val="28"/>
          <w:szCs w:val="28"/>
          <w:lang w:val="uk-UA"/>
        </w:rPr>
        <w:t>вість, естетичні смаки; виховувати почуття пошани до українського народу та до людей праці, згуртовувати колектив.</w:t>
      </w:r>
    </w:p>
    <w:p w:rsidR="00F9713C" w:rsidRPr="00C37642" w:rsidRDefault="00F9713C" w:rsidP="00F9713C">
      <w:pPr>
        <w:pStyle w:val="a3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b/>
          <w:sz w:val="28"/>
          <w:szCs w:val="28"/>
          <w:lang w:val="uk-UA"/>
        </w:rPr>
        <w:t xml:space="preserve">Форма проведення: </w:t>
      </w:r>
      <w:r>
        <w:rPr>
          <w:sz w:val="28"/>
          <w:szCs w:val="28"/>
          <w:lang w:val="uk-UA"/>
        </w:rPr>
        <w:t>гра-ярмарок.</w:t>
      </w:r>
      <w:r w:rsidRPr="00C37642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F9713C" w:rsidRDefault="00F9713C" w:rsidP="00F9713C">
      <w:pPr>
        <w:jc w:val="both"/>
        <w:rPr>
          <w:sz w:val="28"/>
          <w:szCs w:val="28"/>
          <w:lang w:val="uk-UA"/>
        </w:rPr>
      </w:pPr>
      <w:r w:rsidRPr="00B5290E">
        <w:rPr>
          <w:b/>
          <w:bCs w:val="0"/>
          <w:sz w:val="28"/>
          <w:szCs w:val="28"/>
          <w:lang w:val="uk-UA"/>
        </w:rPr>
        <w:pict/>
      </w:r>
      <w:r w:rsidRPr="00B5290E">
        <w:rPr>
          <w:b/>
          <w:bCs w:val="0"/>
          <w:sz w:val="28"/>
          <w:szCs w:val="28"/>
          <w:lang w:val="uk-UA"/>
        </w:rPr>
        <w:pict/>
      </w:r>
      <w:r w:rsidRPr="00B5290E">
        <w:rPr>
          <w:b/>
          <w:bCs w:val="0"/>
          <w:sz w:val="28"/>
          <w:szCs w:val="28"/>
          <w:lang w:val="uk-UA"/>
        </w:rPr>
        <w:pict/>
      </w:r>
      <w:r w:rsidRPr="00B5290E">
        <w:rPr>
          <w:b/>
          <w:bCs w:val="0"/>
          <w:sz w:val="28"/>
          <w:szCs w:val="28"/>
          <w:lang w:val="uk-UA"/>
        </w:rPr>
        <w:pict/>
      </w:r>
      <w:r w:rsidRPr="00B5290E">
        <w:rPr>
          <w:b/>
          <w:bCs w:val="0"/>
          <w:sz w:val="28"/>
          <w:szCs w:val="28"/>
          <w:lang w:val="uk-UA"/>
        </w:rPr>
        <w:pict/>
      </w:r>
      <w:r w:rsidRPr="00B5290E">
        <w:rPr>
          <w:b/>
          <w:bCs w:val="0"/>
          <w:sz w:val="28"/>
          <w:szCs w:val="28"/>
          <w:lang w:val="uk-UA"/>
        </w:rPr>
        <w:pict/>
      </w:r>
      <w:r w:rsidRPr="00B5290E">
        <w:rPr>
          <w:b/>
          <w:bCs w:val="0"/>
          <w:sz w:val="28"/>
          <w:szCs w:val="28"/>
          <w:lang w:val="uk-UA"/>
        </w:rPr>
        <w:t>Обладнання:</w:t>
      </w:r>
      <w:r>
        <w:rPr>
          <w:b/>
          <w:bCs w:val="0"/>
          <w:sz w:val="28"/>
          <w:szCs w:val="28"/>
          <w:lang w:val="uk-UA"/>
        </w:rPr>
        <w:t xml:space="preserve"> </w:t>
      </w:r>
      <w:r w:rsidRPr="00B5290E">
        <w:rPr>
          <w:sz w:val="28"/>
          <w:szCs w:val="28"/>
          <w:lang w:val="uk-UA"/>
        </w:rPr>
        <w:t xml:space="preserve">портрети </w:t>
      </w:r>
      <w:r>
        <w:rPr>
          <w:sz w:val="28"/>
          <w:szCs w:val="28"/>
          <w:lang w:val="uk-UA"/>
        </w:rPr>
        <w:t>Б.</w:t>
      </w:r>
      <w:r w:rsidRPr="00B5290E">
        <w:rPr>
          <w:sz w:val="28"/>
          <w:szCs w:val="28"/>
          <w:lang w:val="uk-UA"/>
        </w:rPr>
        <w:t>Грінченка, словники,</w:t>
      </w:r>
      <w:r>
        <w:rPr>
          <w:sz w:val="28"/>
          <w:szCs w:val="28"/>
          <w:lang w:val="uk-UA"/>
        </w:rPr>
        <w:t xml:space="preserve"> вислови письменника, рядки з його поезій, українські рушники, </w:t>
      </w:r>
      <w:r w:rsidRPr="00B5290E">
        <w:rPr>
          <w:sz w:val="28"/>
          <w:szCs w:val="28"/>
          <w:lang w:val="uk-UA"/>
        </w:rPr>
        <w:t>музика до народних пісень,</w:t>
      </w:r>
      <w:r>
        <w:rPr>
          <w:sz w:val="28"/>
          <w:szCs w:val="28"/>
          <w:lang w:val="uk-UA"/>
        </w:rPr>
        <w:t xml:space="preserve"> стіннівки, малюнки «Творчість Б.Грінченка очима дітей», національні костюми, «товари» для ярмарку, заохочувальні призи для гравців.</w:t>
      </w:r>
    </w:p>
    <w:p w:rsidR="00F9713C" w:rsidRDefault="00F9713C" w:rsidP="00F9713C">
      <w:pPr>
        <w:jc w:val="both"/>
        <w:rPr>
          <w:sz w:val="28"/>
          <w:szCs w:val="28"/>
          <w:lang w:val="uk-UA"/>
        </w:rPr>
      </w:pPr>
    </w:p>
    <w:p w:rsidR="00F9713C" w:rsidRPr="00B5290E" w:rsidRDefault="00F9713C" w:rsidP="00F9713C">
      <w:pPr>
        <w:jc w:val="center"/>
        <w:rPr>
          <w:b/>
          <w:bCs w:val="0"/>
          <w:sz w:val="28"/>
          <w:szCs w:val="28"/>
          <w:u w:val="single"/>
          <w:lang w:val="uk-UA"/>
        </w:rPr>
      </w:pPr>
      <w:r>
        <w:rPr>
          <w:b/>
          <w:bCs w:val="0"/>
          <w:sz w:val="28"/>
          <w:szCs w:val="28"/>
          <w:u w:val="single"/>
          <w:lang w:val="uk-UA"/>
        </w:rPr>
        <w:t>Хід дійства</w:t>
      </w:r>
    </w:p>
    <w:p w:rsidR="00F9713C" w:rsidRPr="00B5290E" w:rsidRDefault="00F9713C" w:rsidP="00F9713C">
      <w:pPr>
        <w:jc w:val="center"/>
        <w:rPr>
          <w:b/>
          <w:bCs w:val="0"/>
          <w:i/>
          <w:iCs/>
          <w:sz w:val="28"/>
          <w:szCs w:val="28"/>
        </w:rPr>
      </w:pPr>
    </w:p>
    <w:p w:rsidR="00F9713C" w:rsidRDefault="00F9713C" w:rsidP="00F9713C">
      <w:pPr>
        <w:spacing w:line="360" w:lineRule="auto"/>
        <w:jc w:val="both"/>
        <w:rPr>
          <w:sz w:val="28"/>
          <w:szCs w:val="28"/>
          <w:lang w:val="uk-UA"/>
        </w:rPr>
      </w:pPr>
      <w:r w:rsidRPr="00B5290E">
        <w:rPr>
          <w:b/>
          <w:sz w:val="28"/>
          <w:szCs w:val="28"/>
          <w:u w:val="single"/>
          <w:lang w:val="uk-UA"/>
        </w:rPr>
        <w:t>1 учень:</w:t>
      </w:r>
      <w:r>
        <w:rPr>
          <w:sz w:val="28"/>
          <w:szCs w:val="28"/>
          <w:lang w:val="uk-UA"/>
        </w:rPr>
        <w:t xml:space="preserve"> Життя – це книга, яку пише кожен увесь свій вік. Крапку в ній ставить смерть. Але буває так, що смерть безсила поставити крапку. І тоді людина живе ще довго-довго. Кажуть, що то – безсмертя.</w:t>
      </w:r>
    </w:p>
    <w:p w:rsidR="00F9713C" w:rsidRDefault="00F9713C" w:rsidP="00F9713C">
      <w:pPr>
        <w:jc w:val="both"/>
        <w:rPr>
          <w:sz w:val="28"/>
          <w:szCs w:val="28"/>
          <w:lang w:val="uk-UA"/>
        </w:rPr>
      </w:pPr>
    </w:p>
    <w:p w:rsidR="00F9713C" w:rsidRDefault="00F9713C" w:rsidP="00F9713C">
      <w:pPr>
        <w:spacing w:line="360" w:lineRule="auto"/>
        <w:jc w:val="both"/>
        <w:rPr>
          <w:sz w:val="28"/>
          <w:szCs w:val="28"/>
          <w:lang w:val="uk-UA"/>
        </w:rPr>
      </w:pPr>
      <w:r w:rsidRPr="00B5290E">
        <w:rPr>
          <w:b/>
          <w:sz w:val="28"/>
          <w:szCs w:val="28"/>
          <w:u w:val="single"/>
          <w:lang w:val="uk-UA"/>
        </w:rPr>
        <w:t>2 учень</w:t>
      </w:r>
      <w:r>
        <w:rPr>
          <w:sz w:val="28"/>
          <w:szCs w:val="28"/>
          <w:lang w:val="uk-UA"/>
        </w:rPr>
        <w:t>: В людській історії безсмертні імена,</w:t>
      </w:r>
    </w:p>
    <w:p w:rsidR="00F9713C" w:rsidRDefault="00F9713C" w:rsidP="00F9713C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Що стали серцем, розумом народу,</w:t>
      </w:r>
    </w:p>
    <w:p w:rsidR="00F9713C" w:rsidRDefault="00F9713C" w:rsidP="00F9713C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Їх не затьмарить навіть давнина,</w:t>
      </w:r>
    </w:p>
    <w:p w:rsidR="00F9713C" w:rsidRDefault="00F9713C" w:rsidP="00F9713C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Їх не забудуть люди і в негоду.</w:t>
      </w:r>
    </w:p>
    <w:p w:rsidR="00F9713C" w:rsidRDefault="00F9713C" w:rsidP="00F9713C">
      <w:pPr>
        <w:jc w:val="both"/>
        <w:rPr>
          <w:sz w:val="28"/>
          <w:szCs w:val="28"/>
          <w:lang w:val="uk-UA"/>
        </w:rPr>
      </w:pPr>
    </w:p>
    <w:p w:rsidR="00F9713C" w:rsidRDefault="00F9713C" w:rsidP="00F9713C">
      <w:pPr>
        <w:spacing w:line="360" w:lineRule="auto"/>
        <w:jc w:val="both"/>
        <w:rPr>
          <w:sz w:val="28"/>
          <w:szCs w:val="28"/>
          <w:lang w:val="uk-UA"/>
        </w:rPr>
      </w:pPr>
      <w:r w:rsidRPr="00B5290E">
        <w:rPr>
          <w:b/>
          <w:sz w:val="28"/>
          <w:szCs w:val="28"/>
          <w:u w:val="single"/>
          <w:lang w:val="uk-UA"/>
        </w:rPr>
        <w:t>3 учень</w:t>
      </w:r>
      <w:r>
        <w:rPr>
          <w:sz w:val="28"/>
          <w:szCs w:val="28"/>
          <w:lang w:val="uk-UA"/>
        </w:rPr>
        <w:t xml:space="preserve">: Невгамовний час наблизив нас до дня народження людини, що є славою й гордістю нашого краю, ім’я якої, дійсно, не затьмарить навіть давнина, бо своєю невтомною працею, своїм служінням народу він подарував себе великому грядущому. Такою постаттю є Борис Дмитрович Грінченко, що 6 років жив і працював у селі </w:t>
      </w:r>
      <w:proofErr w:type="spellStart"/>
      <w:r>
        <w:rPr>
          <w:sz w:val="28"/>
          <w:szCs w:val="28"/>
          <w:lang w:val="uk-UA"/>
        </w:rPr>
        <w:t>Олексіївка</w:t>
      </w:r>
      <w:proofErr w:type="spellEnd"/>
      <w:r>
        <w:rPr>
          <w:sz w:val="28"/>
          <w:szCs w:val="28"/>
          <w:lang w:val="uk-UA"/>
        </w:rPr>
        <w:t xml:space="preserve">, нині </w:t>
      </w:r>
      <w:proofErr w:type="spellStart"/>
      <w:r>
        <w:rPr>
          <w:sz w:val="28"/>
          <w:szCs w:val="28"/>
          <w:lang w:val="uk-UA"/>
        </w:rPr>
        <w:t>Перевальського</w:t>
      </w:r>
      <w:proofErr w:type="spellEnd"/>
      <w:r>
        <w:rPr>
          <w:sz w:val="28"/>
          <w:szCs w:val="28"/>
          <w:lang w:val="uk-UA"/>
        </w:rPr>
        <w:t xml:space="preserve"> району поблизу Луганська.</w:t>
      </w:r>
    </w:p>
    <w:p w:rsidR="00F9713C" w:rsidRDefault="00F9713C" w:rsidP="00F9713C">
      <w:pPr>
        <w:pStyle w:val="a3"/>
        <w:spacing w:line="360" w:lineRule="auto"/>
        <w:jc w:val="both"/>
        <w:rPr>
          <w:sz w:val="28"/>
          <w:szCs w:val="28"/>
          <w:lang w:val="uk-UA"/>
        </w:rPr>
      </w:pPr>
      <w:r w:rsidRPr="00B5290E">
        <w:rPr>
          <w:b/>
          <w:bCs/>
          <w:sz w:val="28"/>
          <w:szCs w:val="28"/>
          <w:u w:val="single"/>
          <w:lang w:val="uk-UA"/>
        </w:rPr>
        <w:t>1 учень</w:t>
      </w:r>
      <w:r>
        <w:rPr>
          <w:sz w:val="28"/>
          <w:szCs w:val="28"/>
          <w:lang w:val="uk-UA"/>
        </w:rPr>
        <w:t xml:space="preserve">: Борис Грінченко... 47 років життя в ім’я рідного слова й пісні... А що за ними? – Томи самобутніх художніх творів: прози, поезії, драматургії, перекладів, праць з мовознавства, </w:t>
      </w:r>
      <w:r w:rsidRPr="00210982">
        <w:rPr>
          <w:sz w:val="28"/>
          <w:szCs w:val="28"/>
          <w:lang w:val="uk-UA"/>
        </w:rPr>
        <w:t xml:space="preserve">літературознавства, фольклористики, педагогіки, шкільні підручники для початкових класів. А ще чотиритомний </w:t>
      </w:r>
      <w:proofErr w:type="spellStart"/>
      <w:r w:rsidRPr="00210982">
        <w:rPr>
          <w:sz w:val="28"/>
          <w:szCs w:val="28"/>
          <w:lang w:val="uk-UA"/>
        </w:rPr>
        <w:t>„Словник</w:t>
      </w:r>
      <w:proofErr w:type="spellEnd"/>
      <w:r w:rsidRPr="00210982">
        <w:rPr>
          <w:sz w:val="28"/>
          <w:szCs w:val="28"/>
          <w:lang w:val="uk-UA"/>
        </w:rPr>
        <w:t xml:space="preserve"> укра</w:t>
      </w:r>
      <w:r w:rsidRPr="00210982">
        <w:rPr>
          <w:sz w:val="28"/>
          <w:szCs w:val="28"/>
          <w:lang w:val="uk-UA"/>
        </w:rPr>
        <w:t>ї</w:t>
      </w:r>
      <w:r w:rsidRPr="00210982">
        <w:rPr>
          <w:sz w:val="28"/>
          <w:szCs w:val="28"/>
          <w:lang w:val="uk-UA"/>
        </w:rPr>
        <w:t xml:space="preserve">нської мови” – найвидатніше досягнення української </w:t>
      </w:r>
      <w:r w:rsidRPr="00210982">
        <w:rPr>
          <w:sz w:val="28"/>
          <w:szCs w:val="28"/>
          <w:lang w:val="uk-UA"/>
        </w:rPr>
        <w:lastRenderedPageBreak/>
        <w:t>лексикографії. Сотні, тисячі записаних і виданих фольклорних творів... Його діяльність є прикладом, як л</w:t>
      </w:r>
      <w:r w:rsidRPr="00210982">
        <w:rPr>
          <w:sz w:val="28"/>
          <w:szCs w:val="28"/>
          <w:lang w:val="uk-UA"/>
        </w:rPr>
        <w:t>ю</w:t>
      </w:r>
      <w:r w:rsidRPr="00210982">
        <w:rPr>
          <w:sz w:val="28"/>
          <w:szCs w:val="28"/>
          <w:lang w:val="uk-UA"/>
        </w:rPr>
        <w:t>бити рідний край, його звичаї. То ж про рідний край, народні звичаї й буде мова та дійства.</w:t>
      </w:r>
    </w:p>
    <w:p w:rsidR="00F9713C" w:rsidRPr="00E615E0" w:rsidRDefault="00F9713C" w:rsidP="00F9713C">
      <w:pPr>
        <w:pStyle w:val="a3"/>
        <w:spacing w:line="360" w:lineRule="auto"/>
        <w:jc w:val="both"/>
        <w:rPr>
          <w:sz w:val="28"/>
          <w:szCs w:val="28"/>
          <w:lang w:val="uk-UA"/>
        </w:rPr>
      </w:pPr>
      <w:r w:rsidRPr="00B5290E">
        <w:rPr>
          <w:b/>
          <w:bCs/>
          <w:sz w:val="28"/>
          <w:szCs w:val="28"/>
          <w:u w:val="single"/>
          <w:lang w:val="uk-UA"/>
        </w:rPr>
        <w:t>2 учень</w:t>
      </w:r>
      <w:r>
        <w:rPr>
          <w:sz w:val="28"/>
          <w:szCs w:val="28"/>
          <w:lang w:val="uk-UA"/>
        </w:rPr>
        <w:t xml:space="preserve">: </w:t>
      </w:r>
      <w:r w:rsidRPr="00210982">
        <w:rPr>
          <w:sz w:val="28"/>
          <w:szCs w:val="28"/>
          <w:lang w:val="uk-UA"/>
        </w:rPr>
        <w:t>Життя наших предків було нелегким і в той же час романтичним. Баг</w:t>
      </w:r>
      <w:r w:rsidRPr="00210982">
        <w:rPr>
          <w:sz w:val="28"/>
          <w:szCs w:val="28"/>
          <w:lang w:val="uk-UA"/>
        </w:rPr>
        <w:t>а</w:t>
      </w:r>
      <w:r w:rsidRPr="00210982">
        <w:rPr>
          <w:sz w:val="28"/>
          <w:szCs w:val="28"/>
          <w:lang w:val="uk-UA"/>
        </w:rPr>
        <w:t>то негараздів їм довелося пережити. Але сірі буденні дні змінювали свята. А ч</w:t>
      </w:r>
      <w:r w:rsidRPr="00210982">
        <w:rPr>
          <w:sz w:val="28"/>
          <w:szCs w:val="28"/>
          <w:lang w:val="uk-UA"/>
        </w:rPr>
        <w:t>а</w:t>
      </w:r>
      <w:r w:rsidRPr="00210982">
        <w:rPr>
          <w:sz w:val="28"/>
          <w:szCs w:val="28"/>
          <w:lang w:val="uk-UA"/>
        </w:rPr>
        <w:t>сом робота і свято перепліталися. Праця поєднувалася з обрядовістю, ставала святковою, загадковою, святою. Тому й здається нам життя наших предків ром</w:t>
      </w:r>
      <w:r w:rsidRPr="00210982">
        <w:rPr>
          <w:sz w:val="28"/>
          <w:szCs w:val="28"/>
          <w:lang w:val="uk-UA"/>
        </w:rPr>
        <w:t>а</w:t>
      </w:r>
      <w:r w:rsidRPr="00210982">
        <w:rPr>
          <w:sz w:val="28"/>
          <w:szCs w:val="28"/>
          <w:lang w:val="uk-UA"/>
        </w:rPr>
        <w:t>нтичним, ні</w:t>
      </w:r>
      <w:r w:rsidRPr="00210982">
        <w:rPr>
          <w:sz w:val="28"/>
          <w:szCs w:val="28"/>
        </w:rPr>
        <w:t xml:space="preserve">ж </w:t>
      </w:r>
      <w:r w:rsidRPr="006512C9">
        <w:rPr>
          <w:sz w:val="28"/>
          <w:szCs w:val="28"/>
          <w:lang w:val="uk-UA"/>
        </w:rPr>
        <w:t>важким</w:t>
      </w:r>
      <w:r w:rsidRPr="00210982">
        <w:rPr>
          <w:sz w:val="28"/>
          <w:szCs w:val="28"/>
        </w:rPr>
        <w:t xml:space="preserve">, </w:t>
      </w:r>
      <w:r w:rsidRPr="00E615E0">
        <w:rPr>
          <w:sz w:val="28"/>
          <w:szCs w:val="28"/>
          <w:lang w:val="uk-UA"/>
        </w:rPr>
        <w:t>бо час - майстер стирати погане, а лишати неповторне і вічне. Так і ярмарок. Кілька разів на рік селянин мав побувати там, та ярмарок був одним із засобів його існування. На ярмарку можна було продати результати своєї праці, придбати побутові речі, худобу.</w:t>
      </w:r>
    </w:p>
    <w:p w:rsidR="00F9713C" w:rsidRDefault="00F9713C" w:rsidP="00F9713C">
      <w:pPr>
        <w:pStyle w:val="a3"/>
        <w:spacing w:line="360" w:lineRule="auto"/>
        <w:rPr>
          <w:sz w:val="28"/>
          <w:szCs w:val="28"/>
          <w:lang w:val="uk-UA"/>
        </w:rPr>
      </w:pPr>
      <w:r w:rsidRPr="00B5290E">
        <w:rPr>
          <w:b/>
          <w:bCs/>
          <w:sz w:val="28"/>
          <w:szCs w:val="28"/>
          <w:u w:val="single"/>
          <w:lang w:val="uk-UA"/>
        </w:rPr>
        <w:t>3 учень</w:t>
      </w:r>
      <w:r>
        <w:rPr>
          <w:bCs/>
          <w:sz w:val="28"/>
          <w:szCs w:val="28"/>
          <w:lang w:val="uk-UA"/>
        </w:rPr>
        <w:t xml:space="preserve">: </w:t>
      </w:r>
      <w:r w:rsidRPr="00210982">
        <w:rPr>
          <w:sz w:val="28"/>
          <w:szCs w:val="28"/>
          <w:lang w:val="uk-UA"/>
        </w:rPr>
        <w:t>Ярмарок в Україні - це багатющий фольклор та цікаві традиції, які в свій час збирав Грінченко. Ярмарку, як чогось незвичайного, чекали всі: старі й малі, дорослі".</w:t>
      </w:r>
    </w:p>
    <w:p w:rsidR="00F9713C" w:rsidRPr="00E615E0" w:rsidRDefault="00F9713C" w:rsidP="00F9713C">
      <w:pPr>
        <w:pStyle w:val="a3"/>
        <w:jc w:val="center"/>
        <w:rPr>
          <w:sz w:val="28"/>
          <w:szCs w:val="28"/>
          <w:lang w:val="uk-UA"/>
        </w:rPr>
      </w:pPr>
      <w:r w:rsidRPr="00E615E0">
        <w:rPr>
          <w:sz w:val="28"/>
          <w:szCs w:val="28"/>
          <w:lang w:val="uk-UA"/>
        </w:rPr>
        <w:t>Якби мені не тиночки</w:t>
      </w:r>
    </w:p>
    <w:p w:rsidR="00F9713C" w:rsidRPr="00E615E0" w:rsidRDefault="00F9713C" w:rsidP="00F9713C">
      <w:pPr>
        <w:pStyle w:val="a3"/>
        <w:jc w:val="center"/>
        <w:rPr>
          <w:sz w:val="28"/>
          <w:szCs w:val="28"/>
          <w:lang w:val="uk-UA"/>
        </w:rPr>
      </w:pPr>
      <w:r w:rsidRPr="00E615E0">
        <w:rPr>
          <w:sz w:val="28"/>
          <w:szCs w:val="28"/>
          <w:lang w:val="uk-UA"/>
        </w:rPr>
        <w:t>Та не перелази,</w:t>
      </w:r>
    </w:p>
    <w:p w:rsidR="00F9713C" w:rsidRPr="00E615E0" w:rsidRDefault="00F9713C" w:rsidP="00F9713C">
      <w:pPr>
        <w:pStyle w:val="a3"/>
        <w:jc w:val="center"/>
        <w:rPr>
          <w:sz w:val="28"/>
          <w:szCs w:val="28"/>
          <w:lang w:val="uk-UA"/>
        </w:rPr>
      </w:pPr>
      <w:r w:rsidRPr="00E615E0">
        <w:rPr>
          <w:sz w:val="28"/>
          <w:szCs w:val="28"/>
          <w:lang w:val="uk-UA"/>
        </w:rPr>
        <w:t>Ходив би я на ярмарок</w:t>
      </w:r>
    </w:p>
    <w:p w:rsidR="00F9713C" w:rsidRPr="00E615E0" w:rsidRDefault="00F9713C" w:rsidP="00F9713C">
      <w:pPr>
        <w:pStyle w:val="a3"/>
        <w:jc w:val="center"/>
        <w:rPr>
          <w:sz w:val="28"/>
          <w:szCs w:val="28"/>
          <w:lang w:val="uk-UA"/>
        </w:rPr>
      </w:pPr>
      <w:r w:rsidRPr="00E615E0">
        <w:rPr>
          <w:sz w:val="28"/>
          <w:szCs w:val="28"/>
          <w:lang w:val="uk-UA"/>
        </w:rPr>
        <w:t>В тиждень по три рази.</w:t>
      </w:r>
    </w:p>
    <w:p w:rsidR="00F9713C" w:rsidRPr="003013B1" w:rsidRDefault="00F9713C" w:rsidP="00F9713C">
      <w:pPr>
        <w:pStyle w:val="a3"/>
        <w:rPr>
          <w:bCs/>
          <w:sz w:val="28"/>
          <w:szCs w:val="28"/>
          <w:lang w:val="uk-UA"/>
        </w:rPr>
      </w:pPr>
      <w:r w:rsidRPr="003013B1">
        <w:rPr>
          <w:bCs/>
          <w:sz w:val="28"/>
          <w:szCs w:val="28"/>
          <w:lang w:val="uk-UA"/>
        </w:rPr>
        <w:t xml:space="preserve">"Увага! </w:t>
      </w:r>
      <w:proofErr w:type="spellStart"/>
      <w:r w:rsidRPr="003013B1">
        <w:rPr>
          <w:bCs/>
          <w:sz w:val="28"/>
          <w:szCs w:val="28"/>
          <w:lang w:val="uk-UA"/>
        </w:rPr>
        <w:t>Увага</w:t>
      </w:r>
      <w:proofErr w:type="spellEnd"/>
      <w:r w:rsidRPr="003013B1">
        <w:rPr>
          <w:bCs/>
          <w:sz w:val="28"/>
          <w:szCs w:val="28"/>
          <w:lang w:val="uk-UA"/>
        </w:rPr>
        <w:t>! Поспішайте до нас на ярмарок! У нас муз</w:t>
      </w:r>
      <w:r w:rsidRPr="003013B1">
        <w:rPr>
          <w:bCs/>
          <w:sz w:val="28"/>
          <w:szCs w:val="28"/>
          <w:lang w:val="uk-UA"/>
        </w:rPr>
        <w:t>и</w:t>
      </w:r>
      <w:r w:rsidRPr="003013B1">
        <w:rPr>
          <w:bCs/>
          <w:sz w:val="28"/>
          <w:szCs w:val="28"/>
          <w:lang w:val="uk-UA"/>
        </w:rPr>
        <w:t>ки грають, у нас пісні співають!"</w:t>
      </w:r>
    </w:p>
    <w:p w:rsidR="00F9713C" w:rsidRPr="00E615E0" w:rsidRDefault="00F9713C" w:rsidP="00F9713C">
      <w:pPr>
        <w:pStyle w:val="a3"/>
        <w:jc w:val="center"/>
        <w:rPr>
          <w:sz w:val="28"/>
          <w:szCs w:val="28"/>
          <w:lang w:val="uk-UA"/>
        </w:rPr>
      </w:pPr>
      <w:r w:rsidRPr="00E615E0">
        <w:rPr>
          <w:sz w:val="28"/>
          <w:szCs w:val="28"/>
          <w:lang w:val="uk-UA"/>
        </w:rPr>
        <w:t>Сьогодні в нашім ярмарковім краї,</w:t>
      </w:r>
    </w:p>
    <w:p w:rsidR="00F9713C" w:rsidRPr="00E615E0" w:rsidRDefault="00F9713C" w:rsidP="00F9713C">
      <w:pPr>
        <w:pStyle w:val="a3"/>
        <w:jc w:val="center"/>
        <w:rPr>
          <w:sz w:val="28"/>
          <w:szCs w:val="28"/>
          <w:lang w:val="uk-UA"/>
        </w:rPr>
      </w:pPr>
      <w:r w:rsidRPr="00E615E0">
        <w:rPr>
          <w:sz w:val="28"/>
          <w:szCs w:val="28"/>
          <w:lang w:val="uk-UA"/>
        </w:rPr>
        <w:t>Хто присутній, той співає,</w:t>
      </w:r>
    </w:p>
    <w:p w:rsidR="00F9713C" w:rsidRPr="00E615E0" w:rsidRDefault="00F9713C" w:rsidP="00F9713C">
      <w:pPr>
        <w:pStyle w:val="a3"/>
        <w:jc w:val="center"/>
        <w:rPr>
          <w:sz w:val="28"/>
          <w:szCs w:val="28"/>
          <w:lang w:val="uk-UA"/>
        </w:rPr>
      </w:pPr>
      <w:r w:rsidRPr="00E615E0">
        <w:rPr>
          <w:sz w:val="28"/>
          <w:szCs w:val="28"/>
          <w:lang w:val="uk-UA"/>
        </w:rPr>
        <w:t>Хто не співає, той танцює,</w:t>
      </w:r>
    </w:p>
    <w:p w:rsidR="00F9713C" w:rsidRPr="00E615E0" w:rsidRDefault="00F9713C" w:rsidP="00F9713C">
      <w:pPr>
        <w:pStyle w:val="a3"/>
        <w:jc w:val="center"/>
        <w:rPr>
          <w:sz w:val="28"/>
          <w:szCs w:val="28"/>
          <w:lang w:val="uk-UA"/>
        </w:rPr>
      </w:pPr>
      <w:r w:rsidRPr="00E615E0">
        <w:rPr>
          <w:sz w:val="28"/>
          <w:szCs w:val="28"/>
          <w:lang w:val="uk-UA"/>
        </w:rPr>
        <w:t>Хто не танцює, той купує,</w:t>
      </w:r>
    </w:p>
    <w:p w:rsidR="00F9713C" w:rsidRPr="00E615E0" w:rsidRDefault="00F9713C" w:rsidP="00F9713C">
      <w:pPr>
        <w:pStyle w:val="a3"/>
        <w:jc w:val="center"/>
        <w:rPr>
          <w:sz w:val="28"/>
          <w:szCs w:val="28"/>
          <w:lang w:val="uk-UA"/>
        </w:rPr>
      </w:pPr>
      <w:r w:rsidRPr="00E615E0">
        <w:rPr>
          <w:sz w:val="28"/>
          <w:szCs w:val="28"/>
          <w:lang w:val="uk-UA"/>
        </w:rPr>
        <w:t>Хто не купує, той торгує.</w:t>
      </w:r>
    </w:p>
    <w:p w:rsidR="00F9713C" w:rsidRPr="00E615E0" w:rsidRDefault="00F9713C" w:rsidP="00F9713C">
      <w:pPr>
        <w:pStyle w:val="a3"/>
        <w:jc w:val="center"/>
        <w:rPr>
          <w:sz w:val="28"/>
          <w:szCs w:val="28"/>
          <w:lang w:val="uk-UA"/>
        </w:rPr>
      </w:pPr>
      <w:r w:rsidRPr="00E615E0">
        <w:rPr>
          <w:sz w:val="28"/>
          <w:szCs w:val="28"/>
          <w:lang w:val="uk-UA"/>
        </w:rPr>
        <w:t>З вишиванками йдуть дівчата</w:t>
      </w:r>
    </w:p>
    <w:p w:rsidR="00F9713C" w:rsidRPr="00E615E0" w:rsidRDefault="00F9713C" w:rsidP="00F9713C">
      <w:pPr>
        <w:pStyle w:val="a3"/>
        <w:jc w:val="center"/>
        <w:rPr>
          <w:sz w:val="28"/>
          <w:szCs w:val="28"/>
          <w:lang w:val="uk-UA"/>
        </w:rPr>
      </w:pPr>
      <w:r w:rsidRPr="00E615E0">
        <w:rPr>
          <w:sz w:val="28"/>
          <w:szCs w:val="28"/>
          <w:lang w:val="uk-UA"/>
        </w:rPr>
        <w:lastRenderedPageBreak/>
        <w:t>Гляньте, ось, як їх багато.</w:t>
      </w:r>
    </w:p>
    <w:p w:rsidR="00F9713C" w:rsidRPr="00E615E0" w:rsidRDefault="00F9713C" w:rsidP="00F9713C">
      <w:pPr>
        <w:pStyle w:val="a3"/>
        <w:jc w:val="center"/>
        <w:rPr>
          <w:sz w:val="28"/>
          <w:szCs w:val="28"/>
          <w:lang w:val="uk-UA"/>
        </w:rPr>
      </w:pPr>
      <w:r w:rsidRPr="00E615E0">
        <w:rPr>
          <w:sz w:val="28"/>
          <w:szCs w:val="28"/>
          <w:lang w:val="uk-UA"/>
        </w:rPr>
        <w:t>Якщо купите у них речі,</w:t>
      </w:r>
    </w:p>
    <w:p w:rsidR="00F9713C" w:rsidRDefault="00F9713C" w:rsidP="00F9713C">
      <w:pPr>
        <w:pStyle w:val="a3"/>
        <w:jc w:val="center"/>
        <w:rPr>
          <w:sz w:val="28"/>
          <w:szCs w:val="28"/>
          <w:lang w:val="uk-UA"/>
        </w:rPr>
      </w:pPr>
      <w:r w:rsidRPr="00E615E0">
        <w:rPr>
          <w:sz w:val="28"/>
          <w:szCs w:val="28"/>
          <w:lang w:val="uk-UA"/>
        </w:rPr>
        <w:t>Буде радість для малечі.</w:t>
      </w:r>
    </w:p>
    <w:p w:rsidR="00F9713C" w:rsidRPr="00E615E0" w:rsidRDefault="00F9713C" w:rsidP="00F9713C">
      <w:pPr>
        <w:pStyle w:val="a3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А тим часом на ярмарку…</w:t>
      </w:r>
    </w:p>
    <w:p w:rsidR="00F9713C" w:rsidRDefault="00F9713C" w:rsidP="00F9713C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Почім ця тканина?</w:t>
      </w:r>
    </w:p>
    <w:p w:rsidR="00F9713C" w:rsidRDefault="00F9713C" w:rsidP="00F9713C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Дуже дешево: поцілунок за метр.</w:t>
      </w:r>
    </w:p>
    <w:p w:rsidR="00F9713C" w:rsidRDefault="00F9713C" w:rsidP="00F9713C">
      <w:pPr>
        <w:pStyle w:val="a3"/>
        <w:numPr>
          <w:ilvl w:val="0"/>
          <w:numId w:val="1"/>
        </w:numPr>
        <w:spacing w:before="0" w:before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Дайте мені три метри... Бабусю, йдіть розрахуйтеся...!</w:t>
      </w:r>
    </w:p>
    <w:p w:rsidR="00F9713C" w:rsidRPr="002E56EA" w:rsidRDefault="00F9713C" w:rsidP="00F9713C">
      <w:pPr>
        <w:pStyle w:val="a3"/>
        <w:spacing w:before="0" w:beforeAutospacing="0"/>
        <w:jc w:val="both"/>
        <w:rPr>
          <w:sz w:val="28"/>
          <w:szCs w:val="28"/>
          <w:lang w:val="uk-UA"/>
        </w:rPr>
      </w:pPr>
    </w:p>
    <w:p w:rsidR="00F9713C" w:rsidRDefault="00F9713C" w:rsidP="00F9713C">
      <w:pPr>
        <w:pStyle w:val="a3"/>
        <w:numPr>
          <w:ilvl w:val="0"/>
          <w:numId w:val="1"/>
        </w:numPr>
        <w:spacing w:before="0" w:before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Чули, кумо?!</w:t>
      </w:r>
    </w:p>
    <w:p w:rsidR="00F9713C" w:rsidRDefault="00F9713C" w:rsidP="00F9713C">
      <w:pPr>
        <w:pStyle w:val="a3"/>
        <w:numPr>
          <w:ilvl w:val="0"/>
          <w:numId w:val="1"/>
        </w:numPr>
        <w:spacing w:before="0" w:before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Чула, як не чути! Все село говорить!</w:t>
      </w:r>
    </w:p>
    <w:p w:rsidR="00F9713C" w:rsidRDefault="00F9713C" w:rsidP="00F9713C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Все село?</w:t>
      </w:r>
    </w:p>
    <w:p w:rsidR="00F9713C" w:rsidRDefault="00F9713C" w:rsidP="00F9713C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Все, від старого до малого.</w:t>
      </w:r>
    </w:p>
    <w:p w:rsidR="00F9713C" w:rsidRDefault="00F9713C" w:rsidP="00F9713C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 про що?</w:t>
      </w:r>
    </w:p>
    <w:p w:rsidR="00F9713C" w:rsidRDefault="00F9713C" w:rsidP="00F9713C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Скажете, буду знати…</w:t>
      </w:r>
    </w:p>
    <w:p w:rsidR="00F9713C" w:rsidRDefault="00F9713C" w:rsidP="00F9713C">
      <w:pPr>
        <w:pStyle w:val="a3"/>
        <w:jc w:val="both"/>
        <w:rPr>
          <w:sz w:val="28"/>
          <w:szCs w:val="28"/>
          <w:lang w:val="uk-UA"/>
        </w:rPr>
      </w:pPr>
    </w:p>
    <w:p w:rsidR="00F9713C" w:rsidRDefault="00F9713C" w:rsidP="00F9713C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 тебе звати, мій хлопче?</w:t>
      </w:r>
    </w:p>
    <w:p w:rsidR="00F9713C" w:rsidRPr="002E56EA" w:rsidRDefault="00F9713C" w:rsidP="00F9713C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А так, як мого тата.</w:t>
      </w:r>
    </w:p>
    <w:p w:rsidR="00F9713C" w:rsidRPr="002E56EA" w:rsidRDefault="00F9713C" w:rsidP="00F9713C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А тата ж як?</w:t>
      </w:r>
    </w:p>
    <w:p w:rsidR="00F9713C" w:rsidRPr="002E56EA" w:rsidRDefault="00F9713C" w:rsidP="00F9713C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А так, як мене.</w:t>
      </w:r>
    </w:p>
    <w:p w:rsidR="00F9713C" w:rsidRPr="002E56EA" w:rsidRDefault="00F9713C" w:rsidP="00F9713C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Ну, то скажи, як тебе кличуть, коли час їсти?</w:t>
      </w:r>
    </w:p>
    <w:p w:rsidR="00F9713C" w:rsidRPr="002E56EA" w:rsidRDefault="00F9713C" w:rsidP="00F9713C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Тут мене кликати не треба, я першим приходжу.</w:t>
      </w:r>
    </w:p>
    <w:p w:rsidR="00F9713C" w:rsidRPr="002E56EA" w:rsidRDefault="00F9713C" w:rsidP="00F9713C">
      <w:pPr>
        <w:pStyle w:val="a3"/>
        <w:ind w:left="720"/>
        <w:jc w:val="both"/>
        <w:rPr>
          <w:sz w:val="28"/>
          <w:szCs w:val="28"/>
          <w:lang w:val="uk-UA"/>
        </w:rPr>
      </w:pPr>
    </w:p>
    <w:p w:rsidR="00F9713C" w:rsidRDefault="00F9713C" w:rsidP="00F9713C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Ой кумо, зима люта буде...</w:t>
      </w:r>
    </w:p>
    <w:p w:rsidR="00F9713C" w:rsidRDefault="00F9713C" w:rsidP="00F9713C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НЕВЖЕ?</w:t>
      </w:r>
    </w:p>
    <w:p w:rsidR="00F9713C" w:rsidRDefault="00F9713C" w:rsidP="00F9713C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Морози страшні будуть.</w:t>
      </w:r>
    </w:p>
    <w:p w:rsidR="00F9713C" w:rsidRDefault="00F9713C" w:rsidP="00F9713C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 ну?</w:t>
      </w:r>
    </w:p>
    <w:p w:rsidR="00F9713C" w:rsidRDefault="00F9713C" w:rsidP="00F9713C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Так холодно буде, що аж...</w:t>
      </w:r>
    </w:p>
    <w:p w:rsidR="00F9713C" w:rsidRDefault="00F9713C" w:rsidP="00F9713C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 ти звідки знаєш?</w:t>
      </w:r>
    </w:p>
    <w:p w:rsidR="00F9713C" w:rsidRDefault="00F9713C" w:rsidP="00F9713C">
      <w:pPr>
        <w:pStyle w:val="a3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Бо в мене кожуха нема!</w:t>
      </w:r>
    </w:p>
    <w:p w:rsidR="00F9713C" w:rsidRPr="00E615E0" w:rsidRDefault="00F9713C" w:rsidP="00F9713C">
      <w:pPr>
        <w:pStyle w:val="a3"/>
        <w:jc w:val="both"/>
        <w:rPr>
          <w:b/>
          <w:bCs/>
          <w:sz w:val="28"/>
          <w:szCs w:val="28"/>
          <w:lang w:val="uk-UA"/>
        </w:rPr>
      </w:pPr>
      <w:r w:rsidRPr="009E075D">
        <w:rPr>
          <w:b/>
          <w:bCs/>
          <w:sz w:val="28"/>
          <w:szCs w:val="28"/>
          <w:u w:val="single"/>
          <w:lang w:val="uk-UA"/>
        </w:rPr>
        <w:t>2 учень</w:t>
      </w:r>
      <w:r>
        <w:rPr>
          <w:b/>
          <w:bCs/>
          <w:sz w:val="28"/>
          <w:szCs w:val="28"/>
          <w:lang w:val="uk-UA"/>
        </w:rPr>
        <w:t xml:space="preserve">: </w:t>
      </w:r>
      <w:r>
        <w:rPr>
          <w:bCs/>
          <w:sz w:val="28"/>
          <w:szCs w:val="28"/>
          <w:lang w:val="uk-UA"/>
        </w:rPr>
        <w:t>А траплялося на ярмарку і таке… (</w:t>
      </w:r>
      <w:r w:rsidRPr="00E615E0">
        <w:rPr>
          <w:b/>
          <w:bCs/>
          <w:sz w:val="28"/>
          <w:szCs w:val="28"/>
          <w:lang w:val="uk-UA"/>
        </w:rPr>
        <w:t>Гуморески</w:t>
      </w:r>
      <w:r>
        <w:rPr>
          <w:b/>
          <w:bCs/>
          <w:sz w:val="28"/>
          <w:szCs w:val="28"/>
          <w:lang w:val="uk-UA"/>
        </w:rPr>
        <w:t>)</w:t>
      </w:r>
    </w:p>
    <w:p w:rsidR="00F9713C" w:rsidRDefault="00F9713C" w:rsidP="00F9713C">
      <w:pPr>
        <w:pStyle w:val="a3"/>
        <w:jc w:val="both"/>
        <w:rPr>
          <w:sz w:val="28"/>
          <w:szCs w:val="28"/>
          <w:lang w:val="uk-UA"/>
        </w:rPr>
      </w:pPr>
      <w:r w:rsidRPr="00D94264">
        <w:rPr>
          <w:b/>
          <w:bCs/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 xml:space="preserve"> Дід приїхав із села, ходить по столиці,</w:t>
      </w:r>
    </w:p>
    <w:p w:rsidR="00F9713C" w:rsidRDefault="00F9713C" w:rsidP="00F9713C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Має гроші й не </w:t>
      </w:r>
      <w:proofErr w:type="spellStart"/>
      <w:r>
        <w:rPr>
          <w:sz w:val="28"/>
          <w:szCs w:val="28"/>
          <w:lang w:val="uk-UA"/>
        </w:rPr>
        <w:t>мина</w:t>
      </w:r>
      <w:proofErr w:type="spellEnd"/>
      <w:r>
        <w:rPr>
          <w:sz w:val="28"/>
          <w:szCs w:val="28"/>
          <w:lang w:val="uk-UA"/>
        </w:rPr>
        <w:t xml:space="preserve"> жодної крамниці.</w:t>
      </w:r>
    </w:p>
    <w:p w:rsidR="00F9713C" w:rsidRDefault="00F9713C" w:rsidP="00F9713C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Попрохав він: - Покажіть кухлик той, що скраю.</w:t>
      </w:r>
    </w:p>
    <w:p w:rsidR="00F9713C" w:rsidRDefault="00F9713C" w:rsidP="00F9713C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Продавщиця: - </w:t>
      </w:r>
      <w:proofErr w:type="spellStart"/>
      <w:r>
        <w:rPr>
          <w:sz w:val="28"/>
          <w:szCs w:val="28"/>
          <w:lang w:val="uk-UA"/>
        </w:rPr>
        <w:t>Што</w:t>
      </w:r>
      <w:proofErr w:type="spellEnd"/>
      <w:r>
        <w:rPr>
          <w:sz w:val="28"/>
          <w:szCs w:val="28"/>
          <w:lang w:val="uk-UA"/>
        </w:rPr>
        <w:t xml:space="preserve">? </w:t>
      </w:r>
      <w:proofErr w:type="spellStart"/>
      <w:r>
        <w:rPr>
          <w:sz w:val="28"/>
          <w:szCs w:val="28"/>
          <w:lang w:val="uk-UA"/>
        </w:rPr>
        <w:t>Чєво</w:t>
      </w:r>
      <w:proofErr w:type="spellEnd"/>
      <w:r>
        <w:rPr>
          <w:sz w:val="28"/>
          <w:szCs w:val="28"/>
          <w:lang w:val="uk-UA"/>
        </w:rPr>
        <w:t xml:space="preserve">? Я </w:t>
      </w:r>
      <w:proofErr w:type="spellStart"/>
      <w:r>
        <w:rPr>
          <w:sz w:val="28"/>
          <w:szCs w:val="28"/>
          <w:lang w:val="uk-UA"/>
        </w:rPr>
        <w:t>нє</w:t>
      </w:r>
      <w:proofErr w:type="spellEnd"/>
      <w:r>
        <w:rPr>
          <w:sz w:val="28"/>
          <w:szCs w:val="28"/>
          <w:lang w:val="uk-UA"/>
        </w:rPr>
        <w:t xml:space="preserve"> понімаю.</w:t>
      </w:r>
    </w:p>
    <w:p w:rsidR="00F9713C" w:rsidRDefault="00F9713C" w:rsidP="00F9713C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Кухлик, люба, покажіть, той, що збоку смужка.</w:t>
      </w:r>
    </w:p>
    <w:p w:rsidR="00F9713C" w:rsidRDefault="00F9713C" w:rsidP="00F9713C">
      <w:pPr>
        <w:pStyle w:val="a3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Да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какой</w:t>
      </w:r>
      <w:proofErr w:type="spellEnd"/>
      <w:r>
        <w:rPr>
          <w:sz w:val="28"/>
          <w:szCs w:val="28"/>
          <w:lang w:val="uk-UA"/>
        </w:rPr>
        <w:t xml:space="preserve"> же </w:t>
      </w:r>
      <w:proofErr w:type="spellStart"/>
      <w:r>
        <w:rPr>
          <w:sz w:val="28"/>
          <w:szCs w:val="28"/>
          <w:lang w:val="uk-UA"/>
        </w:rPr>
        <w:t>„кухлик</w:t>
      </w:r>
      <w:proofErr w:type="spellEnd"/>
      <w:r>
        <w:rPr>
          <w:sz w:val="28"/>
          <w:szCs w:val="28"/>
          <w:lang w:val="uk-UA"/>
        </w:rPr>
        <w:t xml:space="preserve">” </w:t>
      </w:r>
      <w:proofErr w:type="spellStart"/>
      <w:r>
        <w:rPr>
          <w:sz w:val="28"/>
          <w:szCs w:val="28"/>
          <w:lang w:val="uk-UA"/>
        </w:rPr>
        <w:t>здесь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єслі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ето</w:t>
      </w:r>
      <w:proofErr w:type="spellEnd"/>
      <w:r>
        <w:rPr>
          <w:sz w:val="28"/>
          <w:szCs w:val="28"/>
          <w:lang w:val="uk-UA"/>
        </w:rPr>
        <w:t xml:space="preserve"> кружка!</w:t>
      </w:r>
    </w:p>
    <w:p w:rsidR="00F9713C" w:rsidRDefault="00F9713C" w:rsidP="00F9713C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Дід у руки кухлик взяв і насупив брови.</w:t>
      </w:r>
    </w:p>
    <w:p w:rsidR="00F9713C" w:rsidRDefault="00F9713C" w:rsidP="00F9713C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На Вкраїні живете й не знаєте мови...</w:t>
      </w:r>
    </w:p>
    <w:p w:rsidR="00F9713C" w:rsidRDefault="00F9713C" w:rsidP="00F9713C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Продавщиця теж була гостра та бідова.</w:t>
      </w:r>
    </w:p>
    <w:p w:rsidR="00F9713C" w:rsidRDefault="00F9713C" w:rsidP="00F9713C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У </w:t>
      </w:r>
      <w:proofErr w:type="spellStart"/>
      <w:r>
        <w:rPr>
          <w:sz w:val="28"/>
          <w:szCs w:val="28"/>
          <w:lang w:val="uk-UA"/>
        </w:rPr>
        <w:t>мєня</w:t>
      </w:r>
      <w:proofErr w:type="spellEnd"/>
      <w:r>
        <w:rPr>
          <w:sz w:val="28"/>
          <w:szCs w:val="28"/>
          <w:lang w:val="uk-UA"/>
        </w:rPr>
        <w:t xml:space="preserve"> єсть </w:t>
      </w:r>
      <w:proofErr w:type="spellStart"/>
      <w:r>
        <w:rPr>
          <w:sz w:val="28"/>
          <w:szCs w:val="28"/>
          <w:lang w:val="uk-UA"/>
        </w:rPr>
        <w:t>свой</w:t>
      </w:r>
      <w:proofErr w:type="spellEnd"/>
      <w:r>
        <w:rPr>
          <w:sz w:val="28"/>
          <w:szCs w:val="28"/>
          <w:lang w:val="uk-UA"/>
        </w:rPr>
        <w:t xml:space="preserve"> язик, ні к </w:t>
      </w:r>
      <w:proofErr w:type="spellStart"/>
      <w:r>
        <w:rPr>
          <w:sz w:val="28"/>
          <w:szCs w:val="28"/>
          <w:lang w:val="uk-UA"/>
        </w:rPr>
        <w:t>чему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мнє</w:t>
      </w:r>
      <w:proofErr w:type="spellEnd"/>
      <w:r>
        <w:rPr>
          <w:sz w:val="28"/>
          <w:szCs w:val="28"/>
          <w:lang w:val="uk-UA"/>
        </w:rPr>
        <w:t xml:space="preserve"> мова.</w:t>
      </w:r>
    </w:p>
    <w:p w:rsidR="00F9713C" w:rsidRDefault="00F9713C" w:rsidP="00F9713C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 сказав їй мудрий дід: - Цим пишатися не слід,</w:t>
      </w:r>
    </w:p>
    <w:p w:rsidR="00F9713C" w:rsidRDefault="00F9713C" w:rsidP="00F9713C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Бо якраз така біда в моєї корови:</w:t>
      </w:r>
    </w:p>
    <w:p w:rsidR="00F9713C" w:rsidRPr="00E615E0" w:rsidRDefault="00F9713C" w:rsidP="00F9713C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Має, бідна, язика і не знає мови.</w:t>
      </w:r>
    </w:p>
    <w:p w:rsidR="00F9713C" w:rsidRPr="00E615E0" w:rsidRDefault="00F9713C" w:rsidP="00F9713C">
      <w:pPr>
        <w:pStyle w:val="a3"/>
        <w:ind w:left="1800"/>
        <w:rPr>
          <w:sz w:val="28"/>
          <w:szCs w:val="28"/>
          <w:lang w:val="uk-UA"/>
        </w:rPr>
      </w:pPr>
      <w:r w:rsidRPr="00D94264">
        <w:rPr>
          <w:b/>
          <w:bCs/>
          <w:sz w:val="28"/>
          <w:szCs w:val="28"/>
          <w:lang w:val="uk-UA"/>
        </w:rPr>
        <w:t>2.</w:t>
      </w:r>
      <w:r w:rsidRPr="00E615E0">
        <w:rPr>
          <w:sz w:val="28"/>
          <w:szCs w:val="28"/>
          <w:lang w:val="uk-UA"/>
        </w:rPr>
        <w:t xml:space="preserve"> Це було позаторік та на нашім ринку:</w:t>
      </w:r>
    </w:p>
    <w:p w:rsidR="00F9713C" w:rsidRPr="00E615E0" w:rsidRDefault="00F9713C" w:rsidP="00F9713C">
      <w:pPr>
        <w:pStyle w:val="a3"/>
        <w:ind w:left="1800"/>
        <w:rPr>
          <w:sz w:val="28"/>
          <w:szCs w:val="28"/>
          <w:lang w:val="uk-UA"/>
        </w:rPr>
      </w:pPr>
      <w:r w:rsidRPr="00E615E0">
        <w:rPr>
          <w:sz w:val="28"/>
          <w:szCs w:val="28"/>
          <w:lang w:val="uk-UA"/>
        </w:rPr>
        <w:t>Хтів купити чоловік кабанця чи свинку.</w:t>
      </w:r>
    </w:p>
    <w:p w:rsidR="00F9713C" w:rsidRPr="00E615E0" w:rsidRDefault="00F9713C" w:rsidP="00F9713C">
      <w:pPr>
        <w:pStyle w:val="a3"/>
        <w:ind w:left="1800"/>
        <w:rPr>
          <w:sz w:val="28"/>
          <w:szCs w:val="28"/>
          <w:lang w:val="uk-UA"/>
        </w:rPr>
      </w:pPr>
      <w:r w:rsidRPr="00E615E0">
        <w:rPr>
          <w:sz w:val="28"/>
          <w:szCs w:val="28"/>
          <w:lang w:val="uk-UA"/>
        </w:rPr>
        <w:t>Ламав голову Павло (Нелегке це діло)</w:t>
      </w:r>
    </w:p>
    <w:p w:rsidR="00F9713C" w:rsidRPr="00E615E0" w:rsidRDefault="00F9713C" w:rsidP="00F9713C">
      <w:pPr>
        <w:pStyle w:val="a3"/>
        <w:ind w:left="1800"/>
        <w:rPr>
          <w:sz w:val="28"/>
          <w:szCs w:val="28"/>
          <w:lang w:val="uk-UA"/>
        </w:rPr>
      </w:pPr>
      <w:r w:rsidRPr="00E615E0">
        <w:rPr>
          <w:sz w:val="28"/>
          <w:szCs w:val="28"/>
          <w:lang w:val="uk-UA"/>
        </w:rPr>
        <w:t>Нешкідливе, щоб було, і щоб добре їло,</w:t>
      </w:r>
    </w:p>
    <w:p w:rsidR="00F9713C" w:rsidRPr="00E615E0" w:rsidRDefault="00F9713C" w:rsidP="00F9713C">
      <w:pPr>
        <w:pStyle w:val="a3"/>
        <w:ind w:left="1800"/>
        <w:rPr>
          <w:sz w:val="28"/>
          <w:szCs w:val="28"/>
          <w:lang w:val="uk-UA"/>
        </w:rPr>
      </w:pPr>
      <w:r w:rsidRPr="00E615E0">
        <w:rPr>
          <w:sz w:val="28"/>
          <w:szCs w:val="28"/>
          <w:lang w:val="uk-UA"/>
        </w:rPr>
        <w:t>І нарешті підібрав: О! Які хороші!</w:t>
      </w:r>
    </w:p>
    <w:p w:rsidR="00F9713C" w:rsidRPr="00E615E0" w:rsidRDefault="00F9713C" w:rsidP="00F9713C">
      <w:pPr>
        <w:pStyle w:val="a3"/>
        <w:ind w:left="1800"/>
        <w:rPr>
          <w:sz w:val="28"/>
          <w:szCs w:val="28"/>
          <w:lang w:val="uk-UA"/>
        </w:rPr>
      </w:pPr>
      <w:r w:rsidRPr="00E615E0">
        <w:rPr>
          <w:sz w:val="28"/>
          <w:szCs w:val="28"/>
          <w:lang w:val="uk-UA"/>
        </w:rPr>
        <w:t>Гаманець мерщій дістав, став платити гроші.</w:t>
      </w:r>
    </w:p>
    <w:p w:rsidR="00F9713C" w:rsidRPr="00E615E0" w:rsidRDefault="00F9713C" w:rsidP="00F9713C">
      <w:pPr>
        <w:pStyle w:val="a3"/>
        <w:ind w:left="1800"/>
        <w:rPr>
          <w:sz w:val="28"/>
          <w:szCs w:val="28"/>
          <w:lang w:val="uk-UA"/>
        </w:rPr>
      </w:pPr>
      <w:r w:rsidRPr="00E615E0">
        <w:rPr>
          <w:sz w:val="28"/>
          <w:szCs w:val="28"/>
          <w:lang w:val="uk-UA"/>
        </w:rPr>
        <w:t>- А з якого ви села? – Та йому відповіла:</w:t>
      </w:r>
    </w:p>
    <w:p w:rsidR="00F9713C" w:rsidRPr="00E615E0" w:rsidRDefault="00F9713C" w:rsidP="00F9713C">
      <w:pPr>
        <w:pStyle w:val="a3"/>
        <w:ind w:left="1800"/>
        <w:rPr>
          <w:sz w:val="28"/>
          <w:szCs w:val="28"/>
          <w:lang w:val="uk-UA"/>
        </w:rPr>
      </w:pPr>
      <w:r w:rsidRPr="00E615E0">
        <w:rPr>
          <w:sz w:val="28"/>
          <w:szCs w:val="28"/>
          <w:lang w:val="uk-UA"/>
        </w:rPr>
        <w:t xml:space="preserve">- Я з села </w:t>
      </w:r>
      <w:proofErr w:type="spellStart"/>
      <w:r w:rsidRPr="00E615E0">
        <w:rPr>
          <w:sz w:val="28"/>
          <w:szCs w:val="28"/>
          <w:lang w:val="uk-UA"/>
        </w:rPr>
        <w:t>Мельниці</w:t>
      </w:r>
      <w:proofErr w:type="spellEnd"/>
      <w:r w:rsidRPr="00E615E0">
        <w:rPr>
          <w:sz w:val="28"/>
          <w:szCs w:val="28"/>
          <w:lang w:val="uk-UA"/>
        </w:rPr>
        <w:t>.</w:t>
      </w:r>
    </w:p>
    <w:p w:rsidR="00F9713C" w:rsidRPr="00E615E0" w:rsidRDefault="00F9713C" w:rsidP="00F9713C">
      <w:pPr>
        <w:pStyle w:val="a3"/>
        <w:ind w:left="1800"/>
        <w:rPr>
          <w:sz w:val="28"/>
          <w:szCs w:val="28"/>
          <w:lang w:val="uk-UA"/>
        </w:rPr>
      </w:pPr>
      <w:r w:rsidRPr="00E615E0">
        <w:rPr>
          <w:sz w:val="28"/>
          <w:szCs w:val="28"/>
          <w:lang w:val="uk-UA"/>
        </w:rPr>
        <w:t xml:space="preserve">- Забирайте їх назад!- буркнув незабаром, </w:t>
      </w:r>
    </w:p>
    <w:p w:rsidR="00F9713C" w:rsidRPr="00E615E0" w:rsidRDefault="00F9713C" w:rsidP="00F9713C">
      <w:pPr>
        <w:pStyle w:val="a3"/>
        <w:ind w:left="1800"/>
        <w:rPr>
          <w:sz w:val="28"/>
          <w:szCs w:val="28"/>
          <w:lang w:val="uk-UA"/>
        </w:rPr>
      </w:pPr>
      <w:r w:rsidRPr="00E615E0">
        <w:rPr>
          <w:sz w:val="28"/>
          <w:szCs w:val="28"/>
          <w:lang w:val="uk-UA"/>
        </w:rPr>
        <w:t xml:space="preserve">-Я </w:t>
      </w:r>
      <w:proofErr w:type="spellStart"/>
      <w:r w:rsidRPr="00E615E0">
        <w:rPr>
          <w:sz w:val="28"/>
          <w:szCs w:val="28"/>
          <w:lang w:val="uk-UA"/>
        </w:rPr>
        <w:t>мельницьких</w:t>
      </w:r>
      <w:proofErr w:type="spellEnd"/>
      <w:r w:rsidRPr="00E615E0">
        <w:rPr>
          <w:sz w:val="28"/>
          <w:szCs w:val="28"/>
          <w:lang w:val="uk-UA"/>
        </w:rPr>
        <w:t xml:space="preserve"> поросят не візьму й задаром.</w:t>
      </w:r>
    </w:p>
    <w:p w:rsidR="00F9713C" w:rsidRPr="00E615E0" w:rsidRDefault="00F9713C" w:rsidP="00F9713C">
      <w:pPr>
        <w:pStyle w:val="a3"/>
        <w:ind w:left="1800"/>
        <w:rPr>
          <w:sz w:val="28"/>
          <w:szCs w:val="28"/>
          <w:lang w:val="uk-UA"/>
        </w:rPr>
      </w:pPr>
      <w:r w:rsidRPr="00E615E0">
        <w:rPr>
          <w:sz w:val="28"/>
          <w:szCs w:val="28"/>
          <w:lang w:val="uk-UA"/>
        </w:rPr>
        <w:t>Тітка ближче підійшла: - То ж назвіть причину!</w:t>
      </w:r>
    </w:p>
    <w:p w:rsidR="00F9713C" w:rsidRPr="00D94264" w:rsidRDefault="00F9713C" w:rsidP="00F9713C">
      <w:pPr>
        <w:pStyle w:val="a3"/>
        <w:ind w:left="1800"/>
        <w:jc w:val="both"/>
        <w:rPr>
          <w:sz w:val="28"/>
          <w:szCs w:val="28"/>
          <w:lang w:val="uk-UA"/>
        </w:rPr>
      </w:pPr>
      <w:r w:rsidRPr="00E615E0">
        <w:rPr>
          <w:sz w:val="28"/>
          <w:szCs w:val="28"/>
          <w:lang w:val="uk-UA"/>
        </w:rPr>
        <w:t>- А я з вашого сіла маю вже ... дружину.</w:t>
      </w:r>
    </w:p>
    <w:p w:rsidR="00F9713C" w:rsidRDefault="00F9713C" w:rsidP="00F9713C">
      <w:pPr>
        <w:pStyle w:val="a3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u w:val="single"/>
          <w:lang w:val="uk-UA"/>
        </w:rPr>
        <w:t>1</w:t>
      </w:r>
      <w:r w:rsidRPr="00B5290E">
        <w:rPr>
          <w:b/>
          <w:bCs/>
          <w:sz w:val="28"/>
          <w:szCs w:val="28"/>
          <w:u w:val="single"/>
          <w:lang w:val="uk-UA"/>
        </w:rPr>
        <w:t xml:space="preserve"> учень:</w:t>
      </w:r>
      <w:r>
        <w:rPr>
          <w:sz w:val="28"/>
          <w:szCs w:val="28"/>
          <w:lang w:val="uk-UA"/>
        </w:rPr>
        <w:t xml:space="preserve">  Життя – це шлях. Його дано пройти.</w:t>
      </w:r>
    </w:p>
    <w:p w:rsidR="00F9713C" w:rsidRDefault="00F9713C" w:rsidP="00F9713C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Мандрівка ця легкою не буває.</w:t>
      </w:r>
    </w:p>
    <w:p w:rsidR="00F9713C" w:rsidRDefault="00F9713C" w:rsidP="00F9713C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Ходімо, доле, вдвох: лиш я і ти,</w:t>
      </w:r>
    </w:p>
    <w:p w:rsidR="00F9713C" w:rsidRDefault="00F9713C" w:rsidP="00F9713C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По тій дорозі, що на нас чекає.</w:t>
      </w:r>
    </w:p>
    <w:p w:rsidR="00F9713C" w:rsidRDefault="00F9713C" w:rsidP="00F9713C">
      <w:pPr>
        <w:pStyle w:val="a3"/>
        <w:spacing w:line="36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u w:val="single"/>
          <w:lang w:val="uk-UA"/>
        </w:rPr>
        <w:t>2</w:t>
      </w:r>
      <w:r w:rsidRPr="00B5290E">
        <w:rPr>
          <w:b/>
          <w:bCs/>
          <w:sz w:val="28"/>
          <w:szCs w:val="28"/>
          <w:u w:val="single"/>
          <w:lang w:val="uk-UA"/>
        </w:rPr>
        <w:t xml:space="preserve"> учень</w:t>
      </w:r>
      <w:r>
        <w:rPr>
          <w:sz w:val="28"/>
          <w:szCs w:val="28"/>
          <w:lang w:val="uk-UA"/>
        </w:rPr>
        <w:t xml:space="preserve">: Доля вибрала Борисові Дмитровичу супутницею життя Марію Миколаївну </w:t>
      </w:r>
      <w:proofErr w:type="spellStart"/>
      <w:r>
        <w:rPr>
          <w:sz w:val="28"/>
          <w:szCs w:val="28"/>
          <w:lang w:val="uk-UA"/>
        </w:rPr>
        <w:t>Загірню</w:t>
      </w:r>
      <w:proofErr w:type="spellEnd"/>
      <w:r>
        <w:rPr>
          <w:sz w:val="28"/>
          <w:szCs w:val="28"/>
          <w:lang w:val="uk-UA"/>
        </w:rPr>
        <w:t xml:space="preserve">, що стала йому і дружиною, і другом, і порадником, і однодумцем, і колегою у всіх літературних, громадських, видавничих та наукових справах свого чоловіка... Разом вони займались просвітницькою роботою серед мешканців села </w:t>
      </w:r>
      <w:proofErr w:type="spellStart"/>
      <w:r>
        <w:rPr>
          <w:sz w:val="28"/>
          <w:szCs w:val="28"/>
          <w:lang w:val="uk-UA"/>
        </w:rPr>
        <w:t>Олексіївка</w:t>
      </w:r>
      <w:proofErr w:type="spellEnd"/>
      <w:r>
        <w:rPr>
          <w:sz w:val="28"/>
          <w:szCs w:val="28"/>
          <w:lang w:val="uk-UA"/>
        </w:rPr>
        <w:t xml:space="preserve">, разом вчителювали в приватній школі Христини Данилівни Алчевської, адже подружжя об’єднувала любов до літератури, рідного слова, а ще, крім того, - спільні інтереси до освіти. </w:t>
      </w:r>
    </w:p>
    <w:p w:rsidR="00F9713C" w:rsidRPr="00FF43CA" w:rsidRDefault="00F9713C" w:rsidP="00F9713C">
      <w:pPr>
        <w:pStyle w:val="a3"/>
        <w:spacing w:line="36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u w:val="single"/>
          <w:lang w:val="uk-UA"/>
        </w:rPr>
        <w:t>3</w:t>
      </w:r>
      <w:r w:rsidRPr="00B5290E">
        <w:rPr>
          <w:b/>
          <w:bCs/>
          <w:sz w:val="28"/>
          <w:szCs w:val="28"/>
          <w:u w:val="single"/>
          <w:lang w:val="uk-UA"/>
        </w:rPr>
        <w:t xml:space="preserve"> учень</w:t>
      </w:r>
      <w:r>
        <w:rPr>
          <w:sz w:val="28"/>
          <w:szCs w:val="28"/>
          <w:lang w:val="uk-UA"/>
        </w:rPr>
        <w:t xml:space="preserve">: І саме </w:t>
      </w:r>
      <w:r w:rsidRPr="00210982">
        <w:rPr>
          <w:sz w:val="28"/>
          <w:szCs w:val="28"/>
          <w:lang w:val="uk-UA"/>
        </w:rPr>
        <w:t>Борис Грінченко</w:t>
      </w:r>
      <w:r>
        <w:rPr>
          <w:sz w:val="28"/>
          <w:szCs w:val="28"/>
          <w:lang w:val="uk-UA"/>
        </w:rPr>
        <w:t xml:space="preserve"> чи не</w:t>
      </w:r>
      <w:r w:rsidRPr="00210982">
        <w:rPr>
          <w:sz w:val="28"/>
          <w:szCs w:val="28"/>
          <w:lang w:val="uk-UA"/>
        </w:rPr>
        <w:t xml:space="preserve"> першим в історії української літератури створив цілі</w:t>
      </w:r>
      <w:r w:rsidRPr="00210982">
        <w:rPr>
          <w:sz w:val="28"/>
          <w:szCs w:val="28"/>
          <w:lang w:val="uk-UA"/>
        </w:rPr>
        <w:t>с</w:t>
      </w:r>
      <w:r w:rsidRPr="00210982">
        <w:rPr>
          <w:sz w:val="28"/>
          <w:szCs w:val="28"/>
          <w:lang w:val="uk-UA"/>
        </w:rPr>
        <w:t>ний образ учителя сільської школи в Україні кінця 19-початку 20 століття. Він створив ідеал вчителя майбутнього – національного, свідомого, професійного, принципового, чесного й благородного трудівника в ім’я кращого життя народу.</w:t>
      </w:r>
    </w:p>
    <w:p w:rsidR="00F9713C" w:rsidRPr="00FF43CA" w:rsidRDefault="00F9713C" w:rsidP="00F9713C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FF43C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УЧИТЕЛЯМ</w:t>
      </w:r>
    </w:p>
    <w:p w:rsidR="00F9713C" w:rsidRPr="00FF43CA" w:rsidRDefault="00F9713C" w:rsidP="00F9713C">
      <w:pPr>
        <w:pStyle w:val="HTML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F43CA">
        <w:rPr>
          <w:rFonts w:ascii="Times New Roman" w:hAnsi="Times New Roman" w:cs="Times New Roman"/>
          <w:sz w:val="28"/>
          <w:szCs w:val="28"/>
          <w:lang w:val="uk-UA"/>
        </w:rPr>
        <w:t>Великії</w:t>
      </w:r>
      <w:proofErr w:type="spellEnd"/>
      <w:r w:rsidRPr="00FF43CA">
        <w:rPr>
          <w:rFonts w:ascii="Times New Roman" w:hAnsi="Times New Roman" w:cs="Times New Roman"/>
          <w:sz w:val="28"/>
          <w:szCs w:val="28"/>
          <w:lang w:val="uk-UA"/>
        </w:rPr>
        <w:t xml:space="preserve"> серця, великі розуми!</w:t>
      </w:r>
    </w:p>
    <w:p w:rsidR="00F9713C" w:rsidRPr="00FF43CA" w:rsidRDefault="00F9713C" w:rsidP="00F9713C">
      <w:pPr>
        <w:pStyle w:val="HTML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F43CA">
        <w:rPr>
          <w:rFonts w:ascii="Times New Roman" w:hAnsi="Times New Roman" w:cs="Times New Roman"/>
          <w:sz w:val="28"/>
          <w:szCs w:val="28"/>
          <w:lang w:val="uk-UA"/>
        </w:rPr>
        <w:t>Я змалечку до вас мов до рідні тулився:</w:t>
      </w:r>
    </w:p>
    <w:p w:rsidR="00F9713C" w:rsidRPr="00FF43CA" w:rsidRDefault="00F9713C" w:rsidP="00F9713C">
      <w:pPr>
        <w:pStyle w:val="HTML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F43CA">
        <w:rPr>
          <w:rFonts w:ascii="Times New Roman" w:hAnsi="Times New Roman" w:cs="Times New Roman"/>
          <w:sz w:val="28"/>
          <w:szCs w:val="28"/>
          <w:lang w:val="uk-UA"/>
        </w:rPr>
        <w:t>Ви сяєвом своїм виводили з пітьми</w:t>
      </w:r>
    </w:p>
    <w:p w:rsidR="00F9713C" w:rsidRPr="00FF43CA" w:rsidRDefault="00F9713C" w:rsidP="00F9713C">
      <w:pPr>
        <w:pStyle w:val="HTML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F43CA">
        <w:rPr>
          <w:rFonts w:ascii="Times New Roman" w:hAnsi="Times New Roman" w:cs="Times New Roman"/>
          <w:sz w:val="28"/>
          <w:szCs w:val="28"/>
          <w:lang w:val="uk-UA"/>
        </w:rPr>
        <w:t xml:space="preserve">Мій розум, поки він, </w:t>
      </w:r>
      <w:proofErr w:type="spellStart"/>
      <w:r w:rsidRPr="00FF43CA">
        <w:rPr>
          <w:rFonts w:ascii="Times New Roman" w:hAnsi="Times New Roman" w:cs="Times New Roman"/>
          <w:sz w:val="28"/>
          <w:szCs w:val="28"/>
          <w:lang w:val="uk-UA"/>
        </w:rPr>
        <w:t>ізрісши</w:t>
      </w:r>
      <w:proofErr w:type="spellEnd"/>
      <w:r w:rsidRPr="00FF43CA">
        <w:rPr>
          <w:rFonts w:ascii="Times New Roman" w:hAnsi="Times New Roman" w:cs="Times New Roman"/>
          <w:sz w:val="28"/>
          <w:szCs w:val="28"/>
          <w:lang w:val="uk-UA"/>
        </w:rPr>
        <w:t>, в силу вбився.</w:t>
      </w:r>
    </w:p>
    <w:p w:rsidR="00F9713C" w:rsidRPr="00FF43CA" w:rsidRDefault="00F9713C" w:rsidP="00F9713C">
      <w:pPr>
        <w:pStyle w:val="HTML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F9713C" w:rsidRPr="00FF43CA" w:rsidRDefault="00F9713C" w:rsidP="00F9713C">
      <w:pPr>
        <w:pStyle w:val="HTML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F43CA">
        <w:rPr>
          <w:rFonts w:ascii="Times New Roman" w:hAnsi="Times New Roman" w:cs="Times New Roman"/>
          <w:sz w:val="28"/>
          <w:szCs w:val="28"/>
          <w:lang w:val="uk-UA"/>
        </w:rPr>
        <w:t>Навчався я від вас над все кохати світ,</w:t>
      </w:r>
    </w:p>
    <w:p w:rsidR="00F9713C" w:rsidRPr="00FF43CA" w:rsidRDefault="00F9713C" w:rsidP="00F9713C">
      <w:pPr>
        <w:pStyle w:val="HTML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F43CA">
        <w:rPr>
          <w:rFonts w:ascii="Times New Roman" w:hAnsi="Times New Roman" w:cs="Times New Roman"/>
          <w:sz w:val="28"/>
          <w:szCs w:val="28"/>
          <w:lang w:val="uk-UA"/>
        </w:rPr>
        <w:t xml:space="preserve">Із правдою іти та з волею </w:t>
      </w:r>
      <w:proofErr w:type="spellStart"/>
      <w:r w:rsidRPr="00FF43CA">
        <w:rPr>
          <w:rFonts w:ascii="Times New Roman" w:hAnsi="Times New Roman" w:cs="Times New Roman"/>
          <w:sz w:val="28"/>
          <w:szCs w:val="28"/>
          <w:lang w:val="uk-UA"/>
        </w:rPr>
        <w:t>брататься</w:t>
      </w:r>
      <w:proofErr w:type="spellEnd"/>
    </w:p>
    <w:p w:rsidR="00F9713C" w:rsidRPr="00FF43CA" w:rsidRDefault="00F9713C" w:rsidP="00F9713C">
      <w:pPr>
        <w:pStyle w:val="HTML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F43CA">
        <w:rPr>
          <w:rFonts w:ascii="Times New Roman" w:hAnsi="Times New Roman" w:cs="Times New Roman"/>
          <w:sz w:val="28"/>
          <w:szCs w:val="28"/>
          <w:lang w:val="uk-UA"/>
        </w:rPr>
        <w:t>і в боротьбі за їх із наймолодших літ</w:t>
      </w:r>
    </w:p>
    <w:p w:rsidR="00F9713C" w:rsidRPr="00FF43CA" w:rsidRDefault="00F9713C" w:rsidP="00F9713C">
      <w:pPr>
        <w:pStyle w:val="HTML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F43CA">
        <w:rPr>
          <w:rFonts w:ascii="Times New Roman" w:hAnsi="Times New Roman" w:cs="Times New Roman"/>
          <w:sz w:val="28"/>
          <w:szCs w:val="28"/>
          <w:lang w:val="uk-UA"/>
        </w:rPr>
        <w:t>Ані приваб-спокус, ні сили не бояться.</w:t>
      </w:r>
    </w:p>
    <w:p w:rsidR="00F9713C" w:rsidRPr="00FF43CA" w:rsidRDefault="00F9713C" w:rsidP="00F9713C">
      <w:pPr>
        <w:pStyle w:val="HTML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F9713C" w:rsidRPr="00FF43CA" w:rsidRDefault="00F9713C" w:rsidP="00F9713C">
      <w:pPr>
        <w:pStyle w:val="HTML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F43CA">
        <w:rPr>
          <w:rFonts w:ascii="Times New Roman" w:hAnsi="Times New Roman" w:cs="Times New Roman"/>
          <w:sz w:val="28"/>
          <w:szCs w:val="28"/>
          <w:lang w:val="uk-UA"/>
        </w:rPr>
        <w:t>В храм пишної краси ви увели мене,</w:t>
      </w:r>
    </w:p>
    <w:p w:rsidR="00F9713C" w:rsidRPr="00FF43CA" w:rsidRDefault="00F9713C" w:rsidP="00F9713C">
      <w:pPr>
        <w:pStyle w:val="HTML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F43CA">
        <w:rPr>
          <w:rFonts w:ascii="Times New Roman" w:hAnsi="Times New Roman" w:cs="Times New Roman"/>
          <w:sz w:val="28"/>
          <w:szCs w:val="28"/>
          <w:lang w:val="uk-UA"/>
        </w:rPr>
        <w:t>Щоб міг небесної утіхи зазнавати</w:t>
      </w:r>
    </w:p>
    <w:p w:rsidR="00F9713C" w:rsidRPr="00FF43CA" w:rsidRDefault="00F9713C" w:rsidP="00F9713C">
      <w:pPr>
        <w:pStyle w:val="HTML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F43CA">
        <w:rPr>
          <w:rFonts w:ascii="Times New Roman" w:hAnsi="Times New Roman" w:cs="Times New Roman"/>
          <w:sz w:val="28"/>
          <w:szCs w:val="28"/>
          <w:lang w:val="uk-UA"/>
        </w:rPr>
        <w:t xml:space="preserve">І щоб серед клопіт, </w:t>
      </w:r>
      <w:proofErr w:type="spellStart"/>
      <w:r w:rsidRPr="00FF43CA">
        <w:rPr>
          <w:rFonts w:ascii="Times New Roman" w:hAnsi="Times New Roman" w:cs="Times New Roman"/>
          <w:sz w:val="28"/>
          <w:szCs w:val="28"/>
          <w:lang w:val="uk-UA"/>
        </w:rPr>
        <w:t>робивши</w:t>
      </w:r>
      <w:proofErr w:type="spellEnd"/>
      <w:r w:rsidRPr="00FF43CA">
        <w:rPr>
          <w:rFonts w:ascii="Times New Roman" w:hAnsi="Times New Roman" w:cs="Times New Roman"/>
          <w:sz w:val="28"/>
          <w:szCs w:val="28"/>
          <w:lang w:val="uk-UA"/>
        </w:rPr>
        <w:t xml:space="preserve"> тут земне,</w:t>
      </w:r>
    </w:p>
    <w:p w:rsidR="00F9713C" w:rsidRPr="00FF43CA" w:rsidRDefault="00F9713C" w:rsidP="00F9713C">
      <w:pPr>
        <w:pStyle w:val="HTML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F43CA">
        <w:rPr>
          <w:rFonts w:ascii="Times New Roman" w:hAnsi="Times New Roman" w:cs="Times New Roman"/>
          <w:sz w:val="28"/>
          <w:szCs w:val="28"/>
          <w:lang w:val="uk-UA"/>
        </w:rPr>
        <w:t>Міг духом вільним я до неба досягати.</w:t>
      </w:r>
    </w:p>
    <w:p w:rsidR="00F9713C" w:rsidRPr="00FF43CA" w:rsidRDefault="00F9713C" w:rsidP="00F9713C">
      <w:pPr>
        <w:pStyle w:val="HTML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F9713C" w:rsidRPr="00FF43CA" w:rsidRDefault="00F9713C" w:rsidP="00F9713C">
      <w:pPr>
        <w:pStyle w:val="HTML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F43CA">
        <w:rPr>
          <w:rFonts w:ascii="Times New Roman" w:hAnsi="Times New Roman" w:cs="Times New Roman"/>
          <w:sz w:val="28"/>
          <w:szCs w:val="28"/>
          <w:lang w:val="uk-UA"/>
        </w:rPr>
        <w:t xml:space="preserve">Безмірна дяка вам, </w:t>
      </w:r>
      <w:proofErr w:type="spellStart"/>
      <w:r w:rsidRPr="00FF43CA">
        <w:rPr>
          <w:rFonts w:ascii="Times New Roman" w:hAnsi="Times New Roman" w:cs="Times New Roman"/>
          <w:sz w:val="28"/>
          <w:szCs w:val="28"/>
          <w:lang w:val="uk-UA"/>
        </w:rPr>
        <w:t>великії</w:t>
      </w:r>
      <w:proofErr w:type="spellEnd"/>
      <w:r w:rsidRPr="00FF43CA">
        <w:rPr>
          <w:rFonts w:ascii="Times New Roman" w:hAnsi="Times New Roman" w:cs="Times New Roman"/>
          <w:sz w:val="28"/>
          <w:szCs w:val="28"/>
          <w:lang w:val="uk-UA"/>
        </w:rPr>
        <w:t xml:space="preserve"> творці!</w:t>
      </w:r>
    </w:p>
    <w:p w:rsidR="00F9713C" w:rsidRPr="00FF43CA" w:rsidRDefault="00F9713C" w:rsidP="00F9713C">
      <w:pPr>
        <w:pStyle w:val="HTML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F43CA">
        <w:rPr>
          <w:rFonts w:ascii="Times New Roman" w:hAnsi="Times New Roman" w:cs="Times New Roman"/>
          <w:sz w:val="28"/>
          <w:szCs w:val="28"/>
          <w:lang w:val="uk-UA"/>
        </w:rPr>
        <w:t>У храмі вашому покірно я схиляюсь —</w:t>
      </w:r>
    </w:p>
    <w:p w:rsidR="00F9713C" w:rsidRPr="00FF43CA" w:rsidRDefault="00F9713C" w:rsidP="00F9713C">
      <w:pPr>
        <w:pStyle w:val="HTML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F43CA">
        <w:rPr>
          <w:rFonts w:ascii="Times New Roman" w:hAnsi="Times New Roman" w:cs="Times New Roman"/>
          <w:sz w:val="28"/>
          <w:szCs w:val="28"/>
          <w:lang w:val="uk-UA"/>
        </w:rPr>
        <w:t>І вслід за вами йти, небесні посланці,</w:t>
      </w:r>
    </w:p>
    <w:p w:rsidR="00F9713C" w:rsidRPr="00FF43CA" w:rsidRDefault="00F9713C" w:rsidP="00F9713C">
      <w:pPr>
        <w:pStyle w:val="HTML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F43CA">
        <w:rPr>
          <w:rFonts w:ascii="Times New Roman" w:hAnsi="Times New Roman" w:cs="Times New Roman"/>
          <w:sz w:val="28"/>
          <w:szCs w:val="28"/>
          <w:lang w:val="uk-UA"/>
        </w:rPr>
        <w:t>Аж поки я живу — побожно присягаюсь.</w:t>
      </w:r>
    </w:p>
    <w:p w:rsidR="00F9713C" w:rsidRDefault="00F9713C" w:rsidP="00F9713C">
      <w:pPr>
        <w:pStyle w:val="HTML"/>
        <w:jc w:val="center"/>
        <w:rPr>
          <w:rFonts w:ascii="Arial Narrow" w:hAnsi="Arial Narrow"/>
          <w:sz w:val="28"/>
          <w:szCs w:val="28"/>
          <w:lang w:val="uk-UA"/>
        </w:rPr>
      </w:pPr>
    </w:p>
    <w:p w:rsidR="00F9713C" w:rsidRPr="00823556" w:rsidRDefault="00F9713C" w:rsidP="00F9713C">
      <w:pPr>
        <w:pStyle w:val="HTML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5290E">
        <w:rPr>
          <w:rFonts w:ascii="Times New Roman" w:hAnsi="Times New Roman"/>
          <w:b/>
          <w:bCs/>
          <w:sz w:val="28"/>
          <w:szCs w:val="28"/>
          <w:u w:val="single"/>
          <w:lang w:val="uk-UA"/>
        </w:rPr>
        <w:lastRenderedPageBreak/>
        <w:t>1 учень</w:t>
      </w:r>
      <w:r>
        <w:rPr>
          <w:rFonts w:ascii="Times New Roman" w:hAnsi="Times New Roman"/>
          <w:sz w:val="28"/>
          <w:szCs w:val="28"/>
          <w:lang w:val="uk-UA"/>
        </w:rPr>
        <w:t>: До нашого часу з часів давніх-давен дійшло чимало прислів’їв, приказок і загадок. Борис Дмитрович теж із задоволенням займався цією роботою і був «майстром влучного слова». Хто ж у цій залі найкращий знавець цих жанрів фольклору? (гра у залі)</w:t>
      </w:r>
    </w:p>
    <w:p w:rsidR="00F9713C" w:rsidRDefault="00F9713C" w:rsidP="00F9713C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Який кущ, така й калина, яка мати, така й ... (дитина) </w:t>
      </w:r>
    </w:p>
    <w:p w:rsidR="00F9713C" w:rsidRPr="00210982" w:rsidRDefault="00F9713C" w:rsidP="00F9713C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 w:rsidRPr="00210982">
        <w:rPr>
          <w:sz w:val="28"/>
          <w:szCs w:val="28"/>
          <w:lang w:val="uk-UA"/>
        </w:rPr>
        <w:t>Що робити ніколи не пізно? (вчитися)</w:t>
      </w:r>
    </w:p>
    <w:p w:rsidR="00F9713C" w:rsidRPr="00210982" w:rsidRDefault="00F9713C" w:rsidP="00F9713C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 w:rsidRPr="00210982">
        <w:rPr>
          <w:sz w:val="28"/>
          <w:szCs w:val="28"/>
          <w:lang w:val="uk-UA"/>
        </w:rPr>
        <w:t>Що за гроші не купиш? (розум)</w:t>
      </w:r>
    </w:p>
    <w:p w:rsidR="00F9713C" w:rsidRDefault="00F9713C" w:rsidP="00F9713C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 w:rsidRPr="00210982">
        <w:rPr>
          <w:sz w:val="28"/>
          <w:szCs w:val="28"/>
          <w:lang w:val="uk-UA"/>
        </w:rPr>
        <w:t>Скільки голів краще? (дві)</w:t>
      </w:r>
    </w:p>
    <w:p w:rsidR="00F9713C" w:rsidRDefault="00F9713C" w:rsidP="00F9713C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Чим багатий, … (тим і радий)</w:t>
      </w:r>
    </w:p>
    <w:p w:rsidR="00F9713C" w:rsidRPr="00210982" w:rsidRDefault="00F9713C" w:rsidP="00F9713C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Кого треба мати замість ста рублів? (одного друга)</w:t>
      </w:r>
    </w:p>
    <w:p w:rsidR="00F9713C" w:rsidRPr="00210982" w:rsidRDefault="00F9713C" w:rsidP="00F9713C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 w:rsidRPr="00210982">
        <w:rPr>
          <w:sz w:val="28"/>
          <w:szCs w:val="28"/>
          <w:lang w:val="uk-UA"/>
        </w:rPr>
        <w:t>Що ранить душу глибше, ніж стріла? (слово)</w:t>
      </w:r>
    </w:p>
    <w:p w:rsidR="00F9713C" w:rsidRPr="00210982" w:rsidRDefault="00F9713C" w:rsidP="00F9713C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 w:rsidRPr="00210982">
        <w:rPr>
          <w:sz w:val="28"/>
          <w:szCs w:val="28"/>
          <w:lang w:val="uk-UA"/>
        </w:rPr>
        <w:t>Що вовка годує? (ноги)</w:t>
      </w:r>
    </w:p>
    <w:p w:rsidR="00F9713C" w:rsidRDefault="00F9713C" w:rsidP="00F9713C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 w:rsidRPr="00210982">
        <w:rPr>
          <w:sz w:val="28"/>
          <w:szCs w:val="28"/>
          <w:lang w:val="uk-UA"/>
        </w:rPr>
        <w:t>Що очі коле? (правда)</w:t>
      </w:r>
    </w:p>
    <w:p w:rsidR="00F9713C" w:rsidRDefault="00F9713C" w:rsidP="00F9713C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Без кого і вода не освятиться? (без Гриця)</w:t>
      </w:r>
    </w:p>
    <w:p w:rsidR="00F9713C" w:rsidRDefault="00F9713C" w:rsidP="00F9713C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хлібові сестриця? (паляниця)</w:t>
      </w:r>
    </w:p>
    <w:p w:rsidR="00F9713C" w:rsidRPr="00C37642" w:rsidRDefault="00F9713C" w:rsidP="00F9713C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Всюди добре, … (а вдома найліпше)</w:t>
      </w:r>
    </w:p>
    <w:p w:rsidR="00F9713C" w:rsidRPr="00210982" w:rsidRDefault="00F9713C" w:rsidP="00F9713C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 w:rsidRPr="00210982">
        <w:rPr>
          <w:sz w:val="28"/>
          <w:szCs w:val="28"/>
          <w:lang w:val="uk-UA"/>
        </w:rPr>
        <w:t>Чому не треба гнатися за двома зайцями? (жодного не впіймаєш)</w:t>
      </w:r>
    </w:p>
    <w:p w:rsidR="00F9713C" w:rsidRDefault="00F9713C" w:rsidP="00F9713C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 w:rsidRPr="00210982">
        <w:rPr>
          <w:sz w:val="28"/>
          <w:szCs w:val="28"/>
          <w:lang w:val="uk-UA"/>
        </w:rPr>
        <w:t>Що в ліс не веде, а з лісу виводить? (наука)</w:t>
      </w:r>
    </w:p>
    <w:p w:rsidR="00F9713C" w:rsidRDefault="00F9713C" w:rsidP="00F9713C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Вчення світ, а не вчення - ... (тьма)</w:t>
      </w:r>
    </w:p>
    <w:p w:rsidR="00F9713C" w:rsidRDefault="00F9713C" w:rsidP="00F9713C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треба менше робити, щоб більше знати? (спати)</w:t>
      </w:r>
    </w:p>
    <w:p w:rsidR="00F9713C" w:rsidRDefault="00F9713C" w:rsidP="00F9713C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красить людину? (добрі діла)</w:t>
      </w:r>
    </w:p>
    <w:p w:rsidR="00F9713C" w:rsidRDefault="00F9713C" w:rsidP="00F9713C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b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4457700</wp:posOffset>
            </wp:positionH>
            <wp:positionV relativeFrom="paragraph">
              <wp:posOffset>313690</wp:posOffset>
            </wp:positionV>
            <wp:extent cx="1600200" cy="1210310"/>
            <wp:effectExtent l="0" t="0" r="0" b="8890"/>
            <wp:wrapSquare wrapText="bothSides"/>
            <wp:docPr id="3" name="Рисунок 3" descr="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1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  <w:lang w:val="uk-UA"/>
        </w:rPr>
        <w:t>Що в першу чергу необхідне для щастя? (розум)</w:t>
      </w:r>
    </w:p>
    <w:p w:rsidR="00F9713C" w:rsidRDefault="00F9713C" w:rsidP="00F9713C">
      <w:pPr>
        <w:pStyle w:val="a3"/>
        <w:rPr>
          <w:sz w:val="28"/>
          <w:szCs w:val="28"/>
          <w:lang w:val="uk-UA"/>
        </w:rPr>
      </w:pPr>
      <w:r w:rsidRPr="00B13F5C">
        <w:rPr>
          <w:b/>
          <w:sz w:val="28"/>
          <w:szCs w:val="28"/>
          <w:lang w:val="uk-UA"/>
        </w:rPr>
        <w:t>Відгадати фразеологізми, намальовані на картинках</w:t>
      </w:r>
      <w:r>
        <w:rPr>
          <w:sz w:val="28"/>
          <w:szCs w:val="28"/>
          <w:lang w:val="uk-UA"/>
        </w:rPr>
        <w:t>.</w:t>
      </w:r>
    </w:p>
    <w:p w:rsidR="00F9713C" w:rsidRDefault="00F9713C" w:rsidP="00F9713C">
      <w:pPr>
        <w:pStyle w:val="a3"/>
        <w:numPr>
          <w:ilvl w:val="0"/>
          <w:numId w:val="3"/>
        </w:num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74930</wp:posOffset>
            </wp:positionV>
            <wp:extent cx="1576070" cy="2286000"/>
            <wp:effectExtent l="0" t="0" r="5080" b="0"/>
            <wp:wrapSquare wrapText="bothSides"/>
            <wp:docPr id="2" name="Рисунок 2" descr="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07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  <w:lang w:val="uk-UA"/>
        </w:rPr>
        <w:t>Язик до Києва доведе.</w:t>
      </w:r>
    </w:p>
    <w:p w:rsidR="00F9713C" w:rsidRDefault="00F9713C" w:rsidP="00F9713C">
      <w:pPr>
        <w:pStyle w:val="a3"/>
        <w:numPr>
          <w:ilvl w:val="0"/>
          <w:numId w:val="3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 дві краплі води.</w:t>
      </w:r>
    </w:p>
    <w:p w:rsidR="00F9713C" w:rsidRPr="00B13F5C" w:rsidRDefault="00F9713C" w:rsidP="00F9713C">
      <w:pPr>
        <w:pStyle w:val="a3"/>
        <w:numPr>
          <w:ilvl w:val="0"/>
          <w:numId w:val="3"/>
        </w:numPr>
        <w:rPr>
          <w:sz w:val="28"/>
          <w:szCs w:val="28"/>
          <w:lang w:val="uk-UA"/>
        </w:rPr>
      </w:pPr>
      <w:r w:rsidRPr="00B13F5C">
        <w:rPr>
          <w:sz w:val="28"/>
          <w:szCs w:val="28"/>
          <w:lang w:val="uk-UA"/>
        </w:rPr>
        <w:t>Сидіти на шиї.</w:t>
      </w:r>
    </w:p>
    <w:p w:rsidR="00F9713C" w:rsidRPr="00F824EA" w:rsidRDefault="00F9713C" w:rsidP="00F9713C">
      <w:pPr>
        <w:pStyle w:val="a3"/>
        <w:numPr>
          <w:ilvl w:val="0"/>
          <w:numId w:val="3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 баран на нові ворота.</w:t>
      </w:r>
    </w:p>
    <w:p w:rsidR="00F9713C" w:rsidRDefault="00F9713C" w:rsidP="00F9713C">
      <w:pPr>
        <w:pStyle w:val="a3"/>
        <w:numPr>
          <w:ilvl w:val="0"/>
          <w:numId w:val="3"/>
        </w:num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2767330</wp:posOffset>
            </wp:positionH>
            <wp:positionV relativeFrom="paragraph">
              <wp:posOffset>57785</wp:posOffset>
            </wp:positionV>
            <wp:extent cx="1188720" cy="1485900"/>
            <wp:effectExtent l="0" t="0" r="0" b="0"/>
            <wp:wrapSquare wrapText="bothSides"/>
            <wp:docPr id="1" name="Рисунок 1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  <w:lang w:val="uk-UA"/>
        </w:rPr>
        <w:t>Вилами по воді писано.</w:t>
      </w:r>
    </w:p>
    <w:p w:rsidR="00F9713C" w:rsidRDefault="00F9713C" w:rsidP="00F9713C">
      <w:pPr>
        <w:pStyle w:val="a3"/>
        <w:numPr>
          <w:ilvl w:val="0"/>
          <w:numId w:val="3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 сніг на голову.</w:t>
      </w:r>
    </w:p>
    <w:p w:rsidR="00F9713C" w:rsidRPr="00B13F5C" w:rsidRDefault="00F9713C" w:rsidP="00F9713C">
      <w:pPr>
        <w:pStyle w:val="a3"/>
        <w:numPr>
          <w:ilvl w:val="0"/>
          <w:numId w:val="3"/>
        </w:numPr>
        <w:rPr>
          <w:i/>
          <w:sz w:val="28"/>
          <w:szCs w:val="28"/>
          <w:lang w:val="uk-UA"/>
        </w:rPr>
      </w:pPr>
      <w:r w:rsidRPr="00B13F5C">
        <w:rPr>
          <w:i/>
          <w:sz w:val="28"/>
          <w:szCs w:val="28"/>
          <w:lang w:val="uk-UA"/>
        </w:rPr>
        <w:t>Водити за носа.</w:t>
      </w:r>
    </w:p>
    <w:p w:rsidR="00F9713C" w:rsidRDefault="00F9713C" w:rsidP="00F9713C">
      <w:pPr>
        <w:pStyle w:val="a3"/>
        <w:numPr>
          <w:ilvl w:val="0"/>
          <w:numId w:val="3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Тягнути за язик.</w:t>
      </w:r>
    </w:p>
    <w:p w:rsidR="00F9713C" w:rsidRPr="00F824EA" w:rsidRDefault="00F9713C" w:rsidP="00F9713C">
      <w:pPr>
        <w:pStyle w:val="a3"/>
        <w:numPr>
          <w:ilvl w:val="0"/>
          <w:numId w:val="3"/>
        </w:numPr>
        <w:rPr>
          <w:i/>
          <w:sz w:val="28"/>
          <w:szCs w:val="28"/>
          <w:lang w:val="uk-UA"/>
        </w:rPr>
      </w:pPr>
      <w:r w:rsidRPr="00F824EA">
        <w:rPr>
          <w:i/>
          <w:sz w:val="28"/>
          <w:szCs w:val="28"/>
          <w:lang w:val="uk-UA"/>
        </w:rPr>
        <w:t>Дивитися крізь пальці.</w:t>
      </w:r>
    </w:p>
    <w:p w:rsidR="00F9713C" w:rsidRDefault="00F9713C" w:rsidP="00F9713C">
      <w:pPr>
        <w:pStyle w:val="a3"/>
        <w:numPr>
          <w:ilvl w:val="0"/>
          <w:numId w:val="3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Лити як з відра.</w:t>
      </w:r>
    </w:p>
    <w:p w:rsidR="00F9713C" w:rsidRPr="00B13F5C" w:rsidRDefault="00F9713C" w:rsidP="00F9713C">
      <w:pPr>
        <w:pStyle w:val="a3"/>
        <w:numPr>
          <w:ilvl w:val="0"/>
          <w:numId w:val="3"/>
        </w:numPr>
        <w:rPr>
          <w:i/>
          <w:sz w:val="28"/>
          <w:szCs w:val="28"/>
          <w:lang w:val="uk-UA"/>
        </w:rPr>
      </w:pPr>
      <w:r w:rsidRPr="00B13F5C">
        <w:rPr>
          <w:i/>
          <w:sz w:val="28"/>
          <w:szCs w:val="28"/>
          <w:lang w:val="uk-UA"/>
        </w:rPr>
        <w:t>Море по коліно.</w:t>
      </w:r>
    </w:p>
    <w:p w:rsidR="00F9713C" w:rsidRDefault="00F9713C" w:rsidP="00F9713C">
      <w:pPr>
        <w:pStyle w:val="a3"/>
        <w:numPr>
          <w:ilvl w:val="0"/>
          <w:numId w:val="3"/>
        </w:numPr>
        <w:rPr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Ставити крапки над </w:t>
      </w:r>
      <w:r w:rsidRPr="00D20D01">
        <w:rPr>
          <w:i/>
          <w:iCs/>
          <w:sz w:val="28"/>
          <w:szCs w:val="28"/>
          <w:lang w:val="uk-UA"/>
        </w:rPr>
        <w:t>і.</w:t>
      </w:r>
    </w:p>
    <w:p w:rsidR="00F9713C" w:rsidRDefault="00F9713C" w:rsidP="00F9713C">
      <w:pPr>
        <w:pStyle w:val="a3"/>
        <w:jc w:val="both"/>
        <w:rPr>
          <w:iCs/>
          <w:sz w:val="28"/>
          <w:szCs w:val="28"/>
          <w:lang w:val="uk-UA"/>
        </w:rPr>
      </w:pPr>
      <w:r w:rsidRPr="00CB2CED">
        <w:rPr>
          <w:b/>
          <w:iCs/>
          <w:sz w:val="28"/>
          <w:szCs w:val="28"/>
          <w:u w:val="single"/>
          <w:lang w:val="uk-UA"/>
        </w:rPr>
        <w:t>3 учень:</w:t>
      </w:r>
      <w:r>
        <w:rPr>
          <w:iCs/>
          <w:sz w:val="28"/>
          <w:szCs w:val="28"/>
          <w:lang w:val="uk-UA"/>
        </w:rPr>
        <w:t xml:space="preserve"> А який же ярмарок без співів? Адже пісня супроводжувала українців повсякчас. Так і Борис Грінченко був великим шанувальником народної пісні. У його підручнику «Рідне слово» особливо виділені слова великого Кобзаря: </w:t>
      </w:r>
      <w:r>
        <w:rPr>
          <w:iCs/>
          <w:sz w:val="28"/>
          <w:szCs w:val="28"/>
          <w:lang w:val="uk-UA"/>
        </w:rPr>
        <w:lastRenderedPageBreak/>
        <w:t xml:space="preserve">«Наша дума, наша пісня не вмре, не загине… От де, </w:t>
      </w:r>
      <w:proofErr w:type="spellStart"/>
      <w:r>
        <w:rPr>
          <w:iCs/>
          <w:sz w:val="28"/>
          <w:szCs w:val="28"/>
          <w:lang w:val="uk-UA"/>
        </w:rPr>
        <w:t>люде</w:t>
      </w:r>
      <w:proofErr w:type="spellEnd"/>
      <w:r>
        <w:rPr>
          <w:iCs/>
          <w:sz w:val="28"/>
          <w:szCs w:val="28"/>
          <w:lang w:val="uk-UA"/>
        </w:rPr>
        <w:t xml:space="preserve">, наша слава, </w:t>
      </w:r>
      <w:proofErr w:type="spellStart"/>
      <w:r>
        <w:rPr>
          <w:iCs/>
          <w:sz w:val="28"/>
          <w:szCs w:val="28"/>
          <w:lang w:val="uk-UA"/>
        </w:rPr>
        <w:t>слава</w:t>
      </w:r>
      <w:proofErr w:type="spellEnd"/>
      <w:r>
        <w:rPr>
          <w:iCs/>
          <w:sz w:val="28"/>
          <w:szCs w:val="28"/>
          <w:lang w:val="uk-UA"/>
        </w:rPr>
        <w:t xml:space="preserve"> України!»</w:t>
      </w:r>
    </w:p>
    <w:p w:rsidR="00F9713C" w:rsidRPr="00CB2CED" w:rsidRDefault="00F9713C" w:rsidP="00F9713C">
      <w:pPr>
        <w:pStyle w:val="a3"/>
        <w:jc w:val="both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На сцені з’являється хор</w:t>
      </w:r>
    </w:p>
    <w:p w:rsidR="00F9713C" w:rsidRPr="00C37642" w:rsidRDefault="00F9713C" w:rsidP="00F9713C">
      <w:pPr>
        <w:pStyle w:val="a3"/>
        <w:jc w:val="center"/>
        <w:rPr>
          <w:sz w:val="28"/>
          <w:szCs w:val="28"/>
          <w:lang w:val="uk-UA"/>
        </w:rPr>
      </w:pPr>
      <w:proofErr w:type="spellStart"/>
      <w:r w:rsidRPr="009E075D">
        <w:rPr>
          <w:sz w:val="28"/>
          <w:szCs w:val="28"/>
        </w:rPr>
        <w:t>Цвіте</w:t>
      </w:r>
      <w:proofErr w:type="spellEnd"/>
      <w:r w:rsidRPr="009E075D">
        <w:rPr>
          <w:sz w:val="28"/>
          <w:szCs w:val="28"/>
        </w:rPr>
        <w:t xml:space="preserve"> </w:t>
      </w:r>
      <w:proofErr w:type="spellStart"/>
      <w:r w:rsidRPr="009E075D">
        <w:rPr>
          <w:sz w:val="28"/>
          <w:szCs w:val="28"/>
        </w:rPr>
        <w:t>терен</w:t>
      </w:r>
      <w:proofErr w:type="spellEnd"/>
      <w:r w:rsidRPr="009E075D">
        <w:rPr>
          <w:sz w:val="28"/>
          <w:szCs w:val="28"/>
        </w:rPr>
        <w:t xml:space="preserve">, </w:t>
      </w:r>
      <w:proofErr w:type="spellStart"/>
      <w:r w:rsidRPr="009E075D">
        <w:rPr>
          <w:sz w:val="28"/>
          <w:szCs w:val="28"/>
        </w:rPr>
        <w:t>цвіте</w:t>
      </w:r>
      <w:proofErr w:type="spellEnd"/>
      <w:r w:rsidRPr="009E075D">
        <w:rPr>
          <w:sz w:val="28"/>
          <w:szCs w:val="28"/>
        </w:rPr>
        <w:t xml:space="preserve"> </w:t>
      </w:r>
      <w:proofErr w:type="spellStart"/>
      <w:r w:rsidRPr="009E075D">
        <w:rPr>
          <w:sz w:val="28"/>
          <w:szCs w:val="28"/>
        </w:rPr>
        <w:t>терен</w:t>
      </w:r>
      <w:proofErr w:type="spellEnd"/>
      <w:r w:rsidRPr="009E075D">
        <w:rPr>
          <w:sz w:val="28"/>
          <w:szCs w:val="28"/>
        </w:rPr>
        <w:t>,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т</w:t>
      </w:r>
      <w:r w:rsidRPr="009E075D">
        <w:rPr>
          <w:sz w:val="28"/>
          <w:szCs w:val="28"/>
        </w:rPr>
        <w:t xml:space="preserve">а й лист </w:t>
      </w:r>
      <w:proofErr w:type="spellStart"/>
      <w:r w:rsidRPr="009E075D">
        <w:rPr>
          <w:sz w:val="28"/>
          <w:szCs w:val="28"/>
        </w:rPr>
        <w:t>опада</w:t>
      </w:r>
      <w:proofErr w:type="gramStart"/>
      <w:r w:rsidRPr="009E075D">
        <w:rPr>
          <w:sz w:val="28"/>
          <w:szCs w:val="28"/>
        </w:rPr>
        <w:t>є</w:t>
      </w:r>
      <w:proofErr w:type="spellEnd"/>
      <w:r w:rsidRPr="009E075D">
        <w:rPr>
          <w:sz w:val="28"/>
          <w:szCs w:val="28"/>
        </w:rPr>
        <w:t>,</w:t>
      </w:r>
      <w:proofErr w:type="gramEnd"/>
    </w:p>
    <w:p w:rsidR="00F9713C" w:rsidRPr="00C37642" w:rsidRDefault="00F9713C" w:rsidP="00F9713C">
      <w:pPr>
        <w:pStyle w:val="a3"/>
        <w:jc w:val="center"/>
        <w:rPr>
          <w:sz w:val="28"/>
          <w:szCs w:val="28"/>
          <w:lang w:val="uk-UA"/>
        </w:rPr>
      </w:pPr>
      <w:proofErr w:type="spellStart"/>
      <w:r w:rsidRPr="009E075D">
        <w:rPr>
          <w:sz w:val="28"/>
          <w:szCs w:val="28"/>
        </w:rPr>
        <w:t>Хто</w:t>
      </w:r>
      <w:proofErr w:type="spellEnd"/>
      <w:r w:rsidRPr="009E075D">
        <w:rPr>
          <w:sz w:val="28"/>
          <w:szCs w:val="28"/>
        </w:rPr>
        <w:t xml:space="preserve"> на ярмарок не </w:t>
      </w:r>
      <w:proofErr w:type="spellStart"/>
      <w:r w:rsidRPr="009E075D">
        <w:rPr>
          <w:sz w:val="28"/>
          <w:szCs w:val="28"/>
        </w:rPr>
        <w:t>їздив</w:t>
      </w:r>
      <w:proofErr w:type="spellEnd"/>
      <w:r w:rsidRPr="009E075D">
        <w:rPr>
          <w:sz w:val="28"/>
          <w:szCs w:val="28"/>
        </w:rPr>
        <w:t>,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т</w:t>
      </w:r>
      <w:r w:rsidRPr="009E075D">
        <w:rPr>
          <w:sz w:val="28"/>
          <w:szCs w:val="28"/>
        </w:rPr>
        <w:t xml:space="preserve">ой горя не </w:t>
      </w:r>
      <w:proofErr w:type="spellStart"/>
      <w:proofErr w:type="gramStart"/>
      <w:r w:rsidRPr="009E075D">
        <w:rPr>
          <w:sz w:val="28"/>
          <w:szCs w:val="28"/>
        </w:rPr>
        <w:t>не</w:t>
      </w:r>
      <w:proofErr w:type="spellEnd"/>
      <w:proofErr w:type="gramEnd"/>
      <w:r w:rsidRPr="009E075D">
        <w:rPr>
          <w:sz w:val="28"/>
          <w:szCs w:val="28"/>
        </w:rPr>
        <w:t xml:space="preserve"> </w:t>
      </w:r>
      <w:proofErr w:type="spellStart"/>
      <w:r w:rsidRPr="009E075D">
        <w:rPr>
          <w:sz w:val="28"/>
          <w:szCs w:val="28"/>
        </w:rPr>
        <w:t>знає</w:t>
      </w:r>
      <w:proofErr w:type="spellEnd"/>
      <w:r w:rsidRPr="009E075D">
        <w:rPr>
          <w:sz w:val="28"/>
          <w:szCs w:val="28"/>
        </w:rPr>
        <w:t>.</w:t>
      </w:r>
    </w:p>
    <w:p w:rsidR="00F9713C" w:rsidRPr="00C37642" w:rsidRDefault="00F9713C" w:rsidP="00F9713C">
      <w:pPr>
        <w:pStyle w:val="a3"/>
        <w:jc w:val="center"/>
        <w:rPr>
          <w:sz w:val="28"/>
          <w:szCs w:val="28"/>
          <w:lang w:val="uk-UA"/>
        </w:rPr>
      </w:pPr>
      <w:r w:rsidRPr="009E075D">
        <w:rPr>
          <w:sz w:val="28"/>
          <w:szCs w:val="28"/>
        </w:rPr>
        <w:t xml:space="preserve">Доле </w:t>
      </w:r>
      <w:proofErr w:type="gramStart"/>
      <w:r w:rsidRPr="009E075D">
        <w:rPr>
          <w:sz w:val="28"/>
          <w:szCs w:val="28"/>
        </w:rPr>
        <w:t>моя</w:t>
      </w:r>
      <w:proofErr w:type="gramEnd"/>
      <w:r w:rsidRPr="009E075D">
        <w:rPr>
          <w:sz w:val="28"/>
          <w:szCs w:val="28"/>
        </w:rPr>
        <w:t>, доле</w:t>
      </w:r>
      <w:r>
        <w:rPr>
          <w:sz w:val="28"/>
          <w:szCs w:val="28"/>
          <w:lang w:val="uk-UA"/>
        </w:rPr>
        <w:t>, щ</w:t>
      </w:r>
      <w:r w:rsidRPr="009E075D">
        <w:rPr>
          <w:sz w:val="28"/>
          <w:szCs w:val="28"/>
        </w:rPr>
        <w:t xml:space="preserve">о </w:t>
      </w:r>
      <w:proofErr w:type="spellStart"/>
      <w:r w:rsidRPr="009E075D">
        <w:rPr>
          <w:sz w:val="28"/>
          <w:szCs w:val="28"/>
        </w:rPr>
        <w:t>мені</w:t>
      </w:r>
      <w:proofErr w:type="spellEnd"/>
      <w:r w:rsidRPr="009E075D">
        <w:rPr>
          <w:sz w:val="28"/>
          <w:szCs w:val="28"/>
        </w:rPr>
        <w:t xml:space="preserve"> </w:t>
      </w:r>
      <w:proofErr w:type="spellStart"/>
      <w:r w:rsidRPr="009E075D">
        <w:rPr>
          <w:sz w:val="28"/>
          <w:szCs w:val="28"/>
        </w:rPr>
        <w:t>діяти</w:t>
      </w:r>
      <w:proofErr w:type="spellEnd"/>
      <w:r w:rsidRPr="009E075D">
        <w:rPr>
          <w:sz w:val="28"/>
          <w:szCs w:val="28"/>
        </w:rPr>
        <w:t>...</w:t>
      </w:r>
    </w:p>
    <w:p w:rsidR="00F9713C" w:rsidRPr="00C37642" w:rsidRDefault="00F9713C" w:rsidP="00F9713C">
      <w:pPr>
        <w:pStyle w:val="a3"/>
        <w:jc w:val="center"/>
        <w:rPr>
          <w:sz w:val="28"/>
          <w:szCs w:val="28"/>
          <w:lang w:val="uk-UA"/>
        </w:rPr>
      </w:pPr>
      <w:proofErr w:type="spellStart"/>
      <w:proofErr w:type="gramStart"/>
      <w:r w:rsidRPr="009E075D">
        <w:rPr>
          <w:sz w:val="28"/>
          <w:szCs w:val="28"/>
        </w:rPr>
        <w:t>Бо</w:t>
      </w:r>
      <w:proofErr w:type="spellEnd"/>
      <w:r w:rsidRPr="009E075D">
        <w:rPr>
          <w:sz w:val="28"/>
          <w:szCs w:val="28"/>
        </w:rPr>
        <w:t xml:space="preserve"> я</w:t>
      </w:r>
      <w:proofErr w:type="gramEnd"/>
      <w:r w:rsidRPr="009E075D">
        <w:rPr>
          <w:sz w:val="28"/>
          <w:szCs w:val="28"/>
        </w:rPr>
        <w:t xml:space="preserve"> </w:t>
      </w:r>
      <w:proofErr w:type="spellStart"/>
      <w:r w:rsidRPr="009E075D">
        <w:rPr>
          <w:sz w:val="28"/>
          <w:szCs w:val="28"/>
        </w:rPr>
        <w:t>тільки</w:t>
      </w:r>
      <w:proofErr w:type="spellEnd"/>
      <w:r w:rsidRPr="009E075D">
        <w:rPr>
          <w:sz w:val="28"/>
          <w:szCs w:val="28"/>
        </w:rPr>
        <w:t xml:space="preserve"> </w:t>
      </w:r>
      <w:proofErr w:type="spellStart"/>
      <w:r w:rsidRPr="009E075D">
        <w:rPr>
          <w:sz w:val="28"/>
          <w:szCs w:val="28"/>
        </w:rPr>
        <w:t>вмію</w:t>
      </w:r>
      <w:proofErr w:type="spellEnd"/>
      <w:r>
        <w:rPr>
          <w:sz w:val="28"/>
          <w:szCs w:val="28"/>
          <w:lang w:val="uk-UA"/>
        </w:rPr>
        <w:t xml:space="preserve"> ъ</w:t>
      </w:r>
      <w:proofErr w:type="spellStart"/>
      <w:r w:rsidRPr="009E075D">
        <w:rPr>
          <w:sz w:val="28"/>
          <w:szCs w:val="28"/>
        </w:rPr>
        <w:t>сти</w:t>
      </w:r>
      <w:proofErr w:type="spellEnd"/>
      <w:r w:rsidRPr="009E075D">
        <w:rPr>
          <w:sz w:val="28"/>
          <w:szCs w:val="28"/>
        </w:rPr>
        <w:t xml:space="preserve"> й </w:t>
      </w:r>
      <w:proofErr w:type="spellStart"/>
      <w:r w:rsidRPr="009E075D">
        <w:rPr>
          <w:sz w:val="28"/>
          <w:szCs w:val="28"/>
        </w:rPr>
        <w:t>торгувати</w:t>
      </w:r>
      <w:proofErr w:type="spellEnd"/>
      <w:r w:rsidRPr="009E075D">
        <w:rPr>
          <w:sz w:val="28"/>
          <w:szCs w:val="28"/>
        </w:rPr>
        <w:t>.</w:t>
      </w:r>
    </w:p>
    <w:p w:rsidR="00F9713C" w:rsidRPr="00C37642" w:rsidRDefault="00F9713C" w:rsidP="00F9713C">
      <w:pPr>
        <w:pStyle w:val="a3"/>
        <w:jc w:val="center"/>
        <w:rPr>
          <w:sz w:val="28"/>
          <w:szCs w:val="28"/>
          <w:lang w:val="uk-UA"/>
        </w:rPr>
      </w:pPr>
      <w:proofErr w:type="spellStart"/>
      <w:r w:rsidRPr="009E075D">
        <w:rPr>
          <w:sz w:val="28"/>
          <w:szCs w:val="28"/>
        </w:rPr>
        <w:t>Якби</w:t>
      </w:r>
      <w:proofErr w:type="spellEnd"/>
      <w:r w:rsidRPr="009E075D">
        <w:rPr>
          <w:sz w:val="28"/>
          <w:szCs w:val="28"/>
        </w:rPr>
        <w:t xml:space="preserve"> </w:t>
      </w:r>
      <w:proofErr w:type="spellStart"/>
      <w:r w:rsidRPr="009E075D">
        <w:rPr>
          <w:sz w:val="28"/>
          <w:szCs w:val="28"/>
        </w:rPr>
        <w:t>мені</w:t>
      </w:r>
      <w:proofErr w:type="spellEnd"/>
      <w:r w:rsidRPr="009E075D">
        <w:rPr>
          <w:sz w:val="28"/>
          <w:szCs w:val="28"/>
        </w:rPr>
        <w:t xml:space="preserve"> </w:t>
      </w:r>
      <w:proofErr w:type="spellStart"/>
      <w:r w:rsidRPr="009E075D">
        <w:rPr>
          <w:sz w:val="28"/>
          <w:szCs w:val="28"/>
        </w:rPr>
        <w:t>тиночки</w:t>
      </w:r>
      <w:proofErr w:type="spellEnd"/>
      <w:r>
        <w:rPr>
          <w:sz w:val="28"/>
          <w:szCs w:val="28"/>
          <w:lang w:val="uk-UA"/>
        </w:rPr>
        <w:t xml:space="preserve"> т</w:t>
      </w:r>
      <w:r w:rsidRPr="009E075D">
        <w:rPr>
          <w:sz w:val="28"/>
          <w:szCs w:val="28"/>
        </w:rPr>
        <w:t xml:space="preserve">а не </w:t>
      </w:r>
      <w:proofErr w:type="spellStart"/>
      <w:r w:rsidRPr="009E075D">
        <w:rPr>
          <w:sz w:val="28"/>
          <w:szCs w:val="28"/>
        </w:rPr>
        <w:t>перелази</w:t>
      </w:r>
      <w:proofErr w:type="spellEnd"/>
      <w:r w:rsidRPr="009E075D">
        <w:rPr>
          <w:sz w:val="28"/>
          <w:szCs w:val="28"/>
        </w:rPr>
        <w:t>,</w:t>
      </w:r>
    </w:p>
    <w:p w:rsidR="00F9713C" w:rsidRPr="00C37642" w:rsidRDefault="00F9713C" w:rsidP="00F9713C">
      <w:pPr>
        <w:pStyle w:val="a3"/>
        <w:jc w:val="center"/>
        <w:rPr>
          <w:sz w:val="28"/>
          <w:szCs w:val="28"/>
          <w:lang w:val="uk-UA"/>
        </w:rPr>
      </w:pPr>
      <w:proofErr w:type="gramStart"/>
      <w:r w:rsidRPr="009E075D">
        <w:rPr>
          <w:sz w:val="28"/>
          <w:szCs w:val="28"/>
        </w:rPr>
        <w:t>То</w:t>
      </w:r>
      <w:proofErr w:type="gramEnd"/>
      <w:r w:rsidRPr="009E075D">
        <w:rPr>
          <w:sz w:val="28"/>
          <w:szCs w:val="28"/>
        </w:rPr>
        <w:t xml:space="preserve"> ходив </w:t>
      </w:r>
      <w:proofErr w:type="spellStart"/>
      <w:r w:rsidRPr="009E075D">
        <w:rPr>
          <w:sz w:val="28"/>
          <w:szCs w:val="28"/>
        </w:rPr>
        <w:t>би</w:t>
      </w:r>
      <w:proofErr w:type="spellEnd"/>
      <w:r w:rsidRPr="009E075D">
        <w:rPr>
          <w:sz w:val="28"/>
          <w:szCs w:val="28"/>
        </w:rPr>
        <w:t xml:space="preserve"> на ярмарок</w:t>
      </w:r>
      <w:r>
        <w:rPr>
          <w:sz w:val="28"/>
          <w:szCs w:val="28"/>
          <w:lang w:val="uk-UA"/>
        </w:rPr>
        <w:t xml:space="preserve"> в</w:t>
      </w:r>
      <w:r w:rsidRPr="009E075D">
        <w:rPr>
          <w:sz w:val="28"/>
          <w:szCs w:val="28"/>
        </w:rPr>
        <w:t xml:space="preserve"> </w:t>
      </w:r>
      <w:proofErr w:type="spellStart"/>
      <w:r w:rsidRPr="009E075D">
        <w:rPr>
          <w:sz w:val="28"/>
          <w:szCs w:val="28"/>
        </w:rPr>
        <w:t>тиждень</w:t>
      </w:r>
      <w:proofErr w:type="spellEnd"/>
      <w:r w:rsidRPr="009E075D">
        <w:rPr>
          <w:sz w:val="28"/>
          <w:szCs w:val="28"/>
        </w:rPr>
        <w:t xml:space="preserve"> по три рази...</w:t>
      </w:r>
    </w:p>
    <w:p w:rsidR="00F9713C" w:rsidRDefault="00F9713C" w:rsidP="00F9713C">
      <w:pPr>
        <w:pStyle w:val="a3"/>
        <w:jc w:val="center"/>
        <w:rPr>
          <w:sz w:val="28"/>
          <w:szCs w:val="28"/>
          <w:lang w:val="uk-UA"/>
        </w:rPr>
      </w:pPr>
      <w:proofErr w:type="spellStart"/>
      <w:r w:rsidRPr="009E075D">
        <w:rPr>
          <w:sz w:val="28"/>
          <w:szCs w:val="28"/>
        </w:rPr>
        <w:t>Розпрягайте</w:t>
      </w:r>
      <w:proofErr w:type="spellEnd"/>
      <w:r w:rsidRPr="009E075D">
        <w:rPr>
          <w:sz w:val="28"/>
          <w:szCs w:val="28"/>
        </w:rPr>
        <w:t xml:space="preserve">, </w:t>
      </w:r>
      <w:proofErr w:type="spellStart"/>
      <w:r w:rsidRPr="009E075D">
        <w:rPr>
          <w:sz w:val="28"/>
          <w:szCs w:val="28"/>
        </w:rPr>
        <w:t>хлопці</w:t>
      </w:r>
      <w:proofErr w:type="spellEnd"/>
      <w:r w:rsidRPr="009E075D">
        <w:rPr>
          <w:sz w:val="28"/>
          <w:szCs w:val="28"/>
        </w:rPr>
        <w:t xml:space="preserve">, </w:t>
      </w:r>
      <w:proofErr w:type="spellStart"/>
      <w:r w:rsidRPr="009E075D">
        <w:rPr>
          <w:sz w:val="28"/>
          <w:szCs w:val="28"/>
        </w:rPr>
        <w:t>коні</w:t>
      </w:r>
      <w:proofErr w:type="spellEnd"/>
      <w:r w:rsidRPr="009E075D">
        <w:rPr>
          <w:sz w:val="28"/>
          <w:szCs w:val="28"/>
        </w:rPr>
        <w:t>,</w:t>
      </w:r>
      <w:r>
        <w:rPr>
          <w:sz w:val="28"/>
          <w:szCs w:val="28"/>
          <w:lang w:val="uk-UA"/>
        </w:rPr>
        <w:t xml:space="preserve"> </w:t>
      </w:r>
    </w:p>
    <w:p w:rsidR="00F9713C" w:rsidRPr="009E075D" w:rsidRDefault="00F9713C" w:rsidP="00F9713C">
      <w:pPr>
        <w:pStyle w:val="a3"/>
        <w:jc w:val="center"/>
        <w:rPr>
          <w:sz w:val="28"/>
          <w:szCs w:val="28"/>
        </w:rPr>
      </w:pPr>
      <w:proofErr w:type="gramStart"/>
      <w:r w:rsidRPr="009E075D">
        <w:rPr>
          <w:sz w:val="28"/>
          <w:szCs w:val="28"/>
        </w:rPr>
        <w:t>Та й</w:t>
      </w:r>
      <w:proofErr w:type="gramEnd"/>
      <w:r w:rsidRPr="009E075D">
        <w:rPr>
          <w:sz w:val="28"/>
          <w:szCs w:val="28"/>
        </w:rPr>
        <w:t xml:space="preserve"> лягайте </w:t>
      </w:r>
      <w:proofErr w:type="spellStart"/>
      <w:r w:rsidRPr="009E075D">
        <w:rPr>
          <w:sz w:val="28"/>
          <w:szCs w:val="28"/>
        </w:rPr>
        <w:t>спочивать</w:t>
      </w:r>
      <w:proofErr w:type="spellEnd"/>
      <w:r w:rsidRPr="009E075D">
        <w:rPr>
          <w:sz w:val="28"/>
          <w:szCs w:val="28"/>
        </w:rPr>
        <w:t>.</w:t>
      </w:r>
    </w:p>
    <w:p w:rsidR="00F9713C" w:rsidRDefault="00F9713C" w:rsidP="00F9713C">
      <w:pPr>
        <w:pStyle w:val="a3"/>
        <w:jc w:val="center"/>
        <w:rPr>
          <w:sz w:val="28"/>
          <w:szCs w:val="28"/>
          <w:lang w:val="uk-UA"/>
        </w:rPr>
      </w:pPr>
      <w:proofErr w:type="spellStart"/>
      <w:r w:rsidRPr="009E075D">
        <w:rPr>
          <w:sz w:val="28"/>
          <w:szCs w:val="28"/>
        </w:rPr>
        <w:t>Швидко</w:t>
      </w:r>
      <w:proofErr w:type="spellEnd"/>
      <w:r w:rsidRPr="009E075D">
        <w:rPr>
          <w:sz w:val="28"/>
          <w:szCs w:val="28"/>
        </w:rPr>
        <w:t xml:space="preserve"> </w:t>
      </w:r>
      <w:proofErr w:type="spellStart"/>
      <w:r w:rsidRPr="009E075D">
        <w:rPr>
          <w:sz w:val="28"/>
          <w:szCs w:val="28"/>
        </w:rPr>
        <w:t>прийде</w:t>
      </w:r>
      <w:proofErr w:type="spellEnd"/>
      <w:r w:rsidRPr="009E075D">
        <w:rPr>
          <w:sz w:val="28"/>
          <w:szCs w:val="28"/>
        </w:rPr>
        <w:t xml:space="preserve"> </w:t>
      </w:r>
      <w:proofErr w:type="spellStart"/>
      <w:r w:rsidRPr="009E075D">
        <w:rPr>
          <w:sz w:val="28"/>
          <w:szCs w:val="28"/>
        </w:rPr>
        <w:t>неділенька</w:t>
      </w:r>
      <w:proofErr w:type="spellEnd"/>
      <w:r w:rsidRPr="009E075D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z w:val="28"/>
          <w:szCs w:val="28"/>
          <w:lang w:val="uk-UA"/>
        </w:rPr>
        <w:t xml:space="preserve"> </w:t>
      </w:r>
    </w:p>
    <w:p w:rsidR="00F9713C" w:rsidRDefault="00F9713C" w:rsidP="00F9713C">
      <w:pPr>
        <w:pStyle w:val="a3"/>
        <w:jc w:val="center"/>
        <w:rPr>
          <w:sz w:val="28"/>
          <w:szCs w:val="28"/>
        </w:rPr>
      </w:pPr>
      <w:r w:rsidRPr="009E075D">
        <w:rPr>
          <w:sz w:val="28"/>
          <w:szCs w:val="28"/>
        </w:rPr>
        <w:t xml:space="preserve">Будем </w:t>
      </w:r>
      <w:proofErr w:type="spellStart"/>
      <w:r w:rsidRPr="009E075D">
        <w:rPr>
          <w:sz w:val="28"/>
          <w:szCs w:val="28"/>
        </w:rPr>
        <w:t>знову</w:t>
      </w:r>
      <w:proofErr w:type="spellEnd"/>
      <w:r w:rsidRPr="009E075D">
        <w:rPr>
          <w:sz w:val="28"/>
          <w:szCs w:val="28"/>
        </w:rPr>
        <w:t xml:space="preserve"> </w:t>
      </w:r>
      <w:proofErr w:type="spellStart"/>
      <w:r w:rsidRPr="009E075D">
        <w:rPr>
          <w:sz w:val="28"/>
          <w:szCs w:val="28"/>
        </w:rPr>
        <w:t>торгувать</w:t>
      </w:r>
      <w:proofErr w:type="spellEnd"/>
      <w:r w:rsidRPr="009E075D">
        <w:rPr>
          <w:sz w:val="28"/>
          <w:szCs w:val="28"/>
        </w:rPr>
        <w:t>!</w:t>
      </w:r>
    </w:p>
    <w:p w:rsidR="00F9713C" w:rsidRPr="009E075D" w:rsidRDefault="00F9713C" w:rsidP="00F9713C">
      <w:pPr>
        <w:pStyle w:val="a3"/>
        <w:jc w:val="center"/>
        <w:rPr>
          <w:sz w:val="28"/>
          <w:szCs w:val="28"/>
          <w:lang w:val="uk-UA"/>
        </w:rPr>
      </w:pPr>
    </w:p>
    <w:p w:rsidR="00F9713C" w:rsidRDefault="00F9713C" w:rsidP="00F9713C">
      <w:pPr>
        <w:pStyle w:val="a3"/>
        <w:spacing w:line="36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u w:val="single"/>
          <w:lang w:val="uk-UA"/>
        </w:rPr>
        <w:t>2</w:t>
      </w:r>
      <w:r w:rsidRPr="00B5290E">
        <w:rPr>
          <w:b/>
          <w:bCs/>
          <w:sz w:val="28"/>
          <w:szCs w:val="28"/>
          <w:u w:val="single"/>
          <w:lang w:val="uk-UA"/>
        </w:rPr>
        <w:t xml:space="preserve"> учень</w:t>
      </w:r>
      <w:r>
        <w:rPr>
          <w:sz w:val="28"/>
          <w:szCs w:val="28"/>
          <w:lang w:val="uk-UA"/>
        </w:rPr>
        <w:t>: Стежина життя. Це по ній кожен має пройти гідно, щоб потім не жалкувати.</w:t>
      </w:r>
    </w:p>
    <w:p w:rsidR="00F9713C" w:rsidRDefault="00F9713C" w:rsidP="00F9713C">
      <w:pPr>
        <w:pStyle w:val="a3"/>
        <w:spacing w:line="36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u w:val="single"/>
          <w:lang w:val="uk-UA"/>
        </w:rPr>
        <w:t>3</w:t>
      </w:r>
      <w:r w:rsidRPr="00B5290E">
        <w:rPr>
          <w:b/>
          <w:bCs/>
          <w:sz w:val="28"/>
          <w:szCs w:val="28"/>
          <w:u w:val="single"/>
          <w:lang w:val="uk-UA"/>
        </w:rPr>
        <w:t xml:space="preserve"> учень</w:t>
      </w:r>
      <w:r>
        <w:rPr>
          <w:sz w:val="28"/>
          <w:szCs w:val="28"/>
          <w:lang w:val="uk-UA"/>
        </w:rPr>
        <w:t>: І якщо ти вибрав стежину і вже пішов нею, то вже не зможеш повернути назад, щоб вибрати нову і легку. Кожну хвилину треба прожити так, аби насолоджуватись життям, бо воно одне.</w:t>
      </w:r>
    </w:p>
    <w:p w:rsidR="00F9713C" w:rsidRDefault="00F9713C" w:rsidP="00F9713C">
      <w:pPr>
        <w:pStyle w:val="a3"/>
        <w:spacing w:line="36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u w:val="single"/>
          <w:lang w:val="uk-UA"/>
        </w:rPr>
        <w:t>1</w:t>
      </w:r>
      <w:r w:rsidRPr="00B5290E">
        <w:rPr>
          <w:b/>
          <w:bCs/>
          <w:sz w:val="28"/>
          <w:szCs w:val="28"/>
          <w:u w:val="single"/>
          <w:lang w:val="uk-UA"/>
        </w:rPr>
        <w:t xml:space="preserve"> учень</w:t>
      </w:r>
      <w:r>
        <w:rPr>
          <w:sz w:val="28"/>
          <w:szCs w:val="28"/>
          <w:lang w:val="uk-UA"/>
        </w:rPr>
        <w:t>: Стежина життя Бориса Дмитровича Грінченка була напрочуд світлою.</w:t>
      </w:r>
    </w:p>
    <w:p w:rsidR="00F9713C" w:rsidRDefault="00F9713C" w:rsidP="00F9713C">
      <w:pPr>
        <w:pStyle w:val="a3"/>
        <w:spacing w:line="360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u w:val="single"/>
          <w:lang w:val="uk-UA"/>
        </w:rPr>
        <w:t>2</w:t>
      </w:r>
      <w:r w:rsidRPr="00B5290E">
        <w:rPr>
          <w:b/>
          <w:bCs/>
          <w:sz w:val="28"/>
          <w:szCs w:val="28"/>
          <w:u w:val="single"/>
          <w:lang w:val="uk-UA"/>
        </w:rPr>
        <w:t xml:space="preserve"> учень</w:t>
      </w:r>
      <w:r>
        <w:rPr>
          <w:sz w:val="28"/>
          <w:szCs w:val="28"/>
          <w:lang w:val="uk-UA"/>
        </w:rPr>
        <w:t>: Шлях, обраний в молоді роки, він пройшов з гідністю і залишив по собі прекрасні спогади.</w:t>
      </w:r>
    </w:p>
    <w:p w:rsidR="00F9713C" w:rsidRDefault="00F9713C" w:rsidP="00F9713C">
      <w:pPr>
        <w:pStyle w:val="a3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u w:val="single"/>
          <w:lang w:val="uk-UA"/>
        </w:rPr>
        <w:t>3</w:t>
      </w:r>
      <w:r w:rsidRPr="00B5290E">
        <w:rPr>
          <w:b/>
          <w:bCs/>
          <w:sz w:val="28"/>
          <w:szCs w:val="28"/>
          <w:u w:val="single"/>
          <w:lang w:val="uk-UA"/>
        </w:rPr>
        <w:t xml:space="preserve"> учень</w:t>
      </w:r>
      <w:r>
        <w:rPr>
          <w:sz w:val="28"/>
          <w:szCs w:val="28"/>
          <w:lang w:val="uk-UA"/>
        </w:rPr>
        <w:t>:                            Грінченко був учителем в селі,</w:t>
      </w:r>
    </w:p>
    <w:p w:rsidR="00F9713C" w:rsidRDefault="00F9713C" w:rsidP="00F9713C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Учив мого прапрадіда читати,</w:t>
      </w:r>
    </w:p>
    <w:p w:rsidR="00F9713C" w:rsidRDefault="00F9713C" w:rsidP="00F9713C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І поважали всі його – дорослі і малі,</w:t>
      </w:r>
    </w:p>
    <w:p w:rsidR="00F9713C" w:rsidRDefault="00F9713C" w:rsidP="00F9713C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Бо вчив дітей Вітчизну шанувати.</w:t>
      </w:r>
    </w:p>
    <w:p w:rsidR="00F9713C" w:rsidRDefault="00F9713C" w:rsidP="00F9713C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Його важкий життєвий шлях</w:t>
      </w:r>
    </w:p>
    <w:p w:rsidR="00F9713C" w:rsidRDefault="00F9713C" w:rsidP="00F9713C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Проліг також через моє село,</w:t>
      </w:r>
    </w:p>
    <w:p w:rsidR="00F9713C" w:rsidRDefault="00F9713C" w:rsidP="00F9713C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Летів по Україні, наче птах.</w:t>
      </w:r>
    </w:p>
    <w:p w:rsidR="00F9713C" w:rsidRDefault="00F9713C" w:rsidP="00F9713C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Збирав слова цілющі на крило.</w:t>
      </w:r>
    </w:p>
    <w:p w:rsidR="00F9713C" w:rsidRDefault="00F9713C" w:rsidP="00F9713C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Людина добра, вчитель і поет,</w:t>
      </w:r>
    </w:p>
    <w:p w:rsidR="00F9713C" w:rsidRDefault="00F9713C" w:rsidP="00F9713C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Він буде вічно жити з нами.</w:t>
      </w:r>
    </w:p>
    <w:p w:rsidR="00F9713C" w:rsidRDefault="00F9713C" w:rsidP="00F9713C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Ми </w:t>
      </w:r>
      <w:proofErr w:type="spellStart"/>
      <w:r>
        <w:rPr>
          <w:sz w:val="28"/>
          <w:szCs w:val="28"/>
          <w:lang w:val="uk-UA"/>
        </w:rPr>
        <w:t>прикрасим</w:t>
      </w:r>
      <w:proofErr w:type="spellEnd"/>
      <w:r>
        <w:rPr>
          <w:sz w:val="28"/>
          <w:szCs w:val="28"/>
          <w:lang w:val="uk-UA"/>
        </w:rPr>
        <w:t xml:space="preserve"> вінком його портрет</w:t>
      </w:r>
    </w:p>
    <w:p w:rsidR="00F9713C" w:rsidRDefault="00F9713C" w:rsidP="00F9713C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 душі </w:t>
      </w:r>
      <w:proofErr w:type="spellStart"/>
      <w:r>
        <w:rPr>
          <w:sz w:val="28"/>
          <w:szCs w:val="28"/>
          <w:lang w:val="uk-UA"/>
        </w:rPr>
        <w:t>будем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лікувать</w:t>
      </w:r>
      <w:proofErr w:type="spellEnd"/>
      <w:r>
        <w:rPr>
          <w:sz w:val="28"/>
          <w:szCs w:val="28"/>
          <w:lang w:val="uk-UA"/>
        </w:rPr>
        <w:t xml:space="preserve"> його віршами.</w:t>
      </w:r>
    </w:p>
    <w:p w:rsidR="00F9713C" w:rsidRDefault="00F9713C" w:rsidP="00F9713C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Усі учасники під музику виходять на сцену і співають «Як у нас на Україні».</w:t>
      </w:r>
    </w:p>
    <w:p w:rsidR="00F9713C" w:rsidRDefault="00F9713C" w:rsidP="00F9713C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Література:</w:t>
      </w:r>
    </w:p>
    <w:p w:rsidR="00F9713C" w:rsidRDefault="00F9713C" w:rsidP="00F9713C">
      <w:pPr>
        <w:pStyle w:val="a3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Веселий ярмарок: Гумор та сатира / </w:t>
      </w:r>
      <w:proofErr w:type="spellStart"/>
      <w:r>
        <w:rPr>
          <w:sz w:val="28"/>
          <w:szCs w:val="28"/>
          <w:lang w:val="uk-UA"/>
        </w:rPr>
        <w:t>Редкол</w:t>
      </w:r>
      <w:proofErr w:type="spellEnd"/>
      <w:r>
        <w:rPr>
          <w:sz w:val="28"/>
          <w:szCs w:val="28"/>
          <w:lang w:val="uk-UA"/>
        </w:rPr>
        <w:t>.: А.А.Бортняк та ін.. – К.: Рад. письменник, 1987. – 383 с., іл.</w:t>
      </w:r>
    </w:p>
    <w:p w:rsidR="00F9713C" w:rsidRDefault="00F9713C" w:rsidP="00F9713C">
      <w:pPr>
        <w:pStyle w:val="a3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Єненко</w:t>
      </w:r>
      <w:proofErr w:type="spellEnd"/>
      <w:r>
        <w:rPr>
          <w:sz w:val="28"/>
          <w:szCs w:val="28"/>
          <w:lang w:val="uk-UA"/>
        </w:rPr>
        <w:t xml:space="preserve"> Ю. Промінь добра. – Луганськ, 1994.</w:t>
      </w:r>
    </w:p>
    <w:p w:rsidR="00F9713C" w:rsidRDefault="00F9713C" w:rsidP="00F9713C">
      <w:pPr>
        <w:pStyle w:val="a3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Культурна спадщина Луганщини у виховній системі школи. З досвіду роботи заступників директорів шкіл з виховної роботи / За </w:t>
      </w:r>
      <w:proofErr w:type="spellStart"/>
      <w:r>
        <w:rPr>
          <w:sz w:val="28"/>
          <w:szCs w:val="28"/>
          <w:lang w:val="uk-UA"/>
        </w:rPr>
        <w:t>заг</w:t>
      </w:r>
      <w:proofErr w:type="spellEnd"/>
      <w:r>
        <w:rPr>
          <w:sz w:val="28"/>
          <w:szCs w:val="28"/>
          <w:lang w:val="uk-UA"/>
        </w:rPr>
        <w:t>. ред. О.М.</w:t>
      </w:r>
      <w:proofErr w:type="spellStart"/>
      <w:r>
        <w:rPr>
          <w:sz w:val="28"/>
          <w:szCs w:val="28"/>
          <w:lang w:val="uk-UA"/>
        </w:rPr>
        <w:t>Рудіної</w:t>
      </w:r>
      <w:proofErr w:type="spellEnd"/>
      <w:r>
        <w:rPr>
          <w:sz w:val="28"/>
          <w:szCs w:val="28"/>
          <w:lang w:val="uk-UA"/>
        </w:rPr>
        <w:t xml:space="preserve">. – Луганськ: Знання, 2006. – 200 с. </w:t>
      </w:r>
    </w:p>
    <w:p w:rsidR="00F9713C" w:rsidRDefault="00F9713C" w:rsidP="00F9713C">
      <w:pPr>
        <w:pStyle w:val="a3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Неживий О.І. Для рідного слова. Творча спадщина Бориса Грінченка: проблеми національного виховання. – Луганськ, 1994.</w:t>
      </w:r>
    </w:p>
    <w:p w:rsidR="00F9713C" w:rsidRDefault="00F9713C" w:rsidP="00F9713C">
      <w:pPr>
        <w:pStyle w:val="a3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Неживий О.І., Нежива Л.Л. Література рідного краю: Підручник-хрестоматія 10-11 клас. Видання друге. – Луганськ: Знання, 2002. – 104 с.</w:t>
      </w:r>
    </w:p>
    <w:p w:rsidR="00F9713C" w:rsidRDefault="00F9713C" w:rsidP="00F9713C">
      <w:pPr>
        <w:pStyle w:val="a3"/>
        <w:numPr>
          <w:ilvl w:val="0"/>
          <w:numId w:val="4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Усі крилаті вислови, прислів’я, приказки, загадки / Укладач Н.В.</w:t>
      </w:r>
      <w:proofErr w:type="spellStart"/>
      <w:r>
        <w:rPr>
          <w:sz w:val="28"/>
          <w:szCs w:val="28"/>
          <w:lang w:val="uk-UA"/>
        </w:rPr>
        <w:t>Курганова</w:t>
      </w:r>
      <w:proofErr w:type="spellEnd"/>
      <w:r>
        <w:rPr>
          <w:sz w:val="28"/>
          <w:szCs w:val="28"/>
          <w:lang w:val="uk-UA"/>
        </w:rPr>
        <w:t>. – Харків: ТОРСІНГ ПЛЮС, 2008. – 320 с.</w:t>
      </w:r>
    </w:p>
    <w:p w:rsidR="0066237A" w:rsidRPr="00F9713C" w:rsidRDefault="0066237A">
      <w:pPr>
        <w:rPr>
          <w:lang w:val="uk-UA"/>
        </w:rPr>
      </w:pPr>
    </w:p>
    <w:sectPr w:rsidR="0066237A" w:rsidRPr="00F9713C" w:rsidSect="00FF43CA">
      <w:footerReference w:type="even" r:id="rId9"/>
      <w:footerReference w:type="default" r:id="rId1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2E4" w:rsidRDefault="00F9713C" w:rsidP="005B1E25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C32E4" w:rsidRDefault="00F9713C" w:rsidP="00BC32E4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2E4" w:rsidRDefault="00F9713C" w:rsidP="005B1E25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BC32E4" w:rsidRDefault="00F9713C" w:rsidP="00BC32E4">
    <w:pPr>
      <w:pStyle w:val="a4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76D27"/>
    <w:multiLevelType w:val="hybridMultilevel"/>
    <w:tmpl w:val="ABC41726"/>
    <w:lvl w:ilvl="0" w:tplc="2B907E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F80FF6"/>
    <w:multiLevelType w:val="hybridMultilevel"/>
    <w:tmpl w:val="EBB8A4DC"/>
    <w:lvl w:ilvl="0" w:tplc="5B1A6128">
      <w:start w:val="1"/>
      <w:numFmt w:val="bullet"/>
      <w:lvlText w:val=""/>
      <w:lvlJc w:val="left"/>
      <w:pPr>
        <w:tabs>
          <w:tab w:val="num" w:pos="357"/>
        </w:tabs>
        <w:ind w:left="567" w:hanging="283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64B769E"/>
    <w:multiLevelType w:val="hybridMultilevel"/>
    <w:tmpl w:val="5CDCFA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98721E0"/>
    <w:multiLevelType w:val="hybridMultilevel"/>
    <w:tmpl w:val="D0C499AC"/>
    <w:lvl w:ilvl="0" w:tplc="F3C45F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13C"/>
    <w:rsid w:val="0066237A"/>
    <w:rsid w:val="00F9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13C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9713C"/>
    <w:pPr>
      <w:spacing w:before="100" w:beforeAutospacing="1" w:after="100" w:afterAutospacing="1"/>
    </w:pPr>
    <w:rPr>
      <w:bCs w:val="0"/>
    </w:rPr>
  </w:style>
  <w:style w:type="paragraph" w:styleId="HTML">
    <w:name w:val="HTML Preformatted"/>
    <w:basedOn w:val="a"/>
    <w:link w:val="HTML0"/>
    <w:rsid w:val="00F971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971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er"/>
    <w:basedOn w:val="a"/>
    <w:link w:val="a5"/>
    <w:rsid w:val="00F9713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F9713C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styleId="a6">
    <w:name w:val="page number"/>
    <w:basedOn w:val="a0"/>
    <w:rsid w:val="00F971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13C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9713C"/>
    <w:pPr>
      <w:spacing w:before="100" w:beforeAutospacing="1" w:after="100" w:afterAutospacing="1"/>
    </w:pPr>
    <w:rPr>
      <w:bCs w:val="0"/>
    </w:rPr>
  </w:style>
  <w:style w:type="paragraph" w:styleId="HTML">
    <w:name w:val="HTML Preformatted"/>
    <w:basedOn w:val="a"/>
    <w:link w:val="HTML0"/>
    <w:rsid w:val="00F971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971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er"/>
    <w:basedOn w:val="a"/>
    <w:link w:val="a5"/>
    <w:rsid w:val="00F9713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F9713C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styleId="a6">
    <w:name w:val="page number"/>
    <w:basedOn w:val="a0"/>
    <w:rsid w:val="00F971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1480</Words>
  <Characters>8440</Characters>
  <Application>Microsoft Office Word</Application>
  <DocSecurity>0</DocSecurity>
  <Lines>70</Lines>
  <Paragraphs>19</Paragraphs>
  <ScaleCrop>false</ScaleCrop>
  <Company>SPecialiST RePack</Company>
  <LinksUpToDate>false</LinksUpToDate>
  <CharactersWithSpaces>9901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1</cp:revision>
  <dcterms:created xsi:type="dcterms:W3CDTF">2011-10-02T15:04:00Z</dcterms:created>
  <dcterms:modified xsi:type="dcterms:W3CDTF">2011-10-02T15:05:00Z</dcterms:modified>
</cp:coreProperties>
</file>